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018" w:rsidRDefault="000207A4" w:rsidP="002E2E1C">
      <w:pPr>
        <w:pStyle w:val="2"/>
        <w:shd w:val="clear" w:color="auto" w:fill="auto"/>
        <w:spacing w:after="0" w:line="240" w:lineRule="auto"/>
        <w:ind w:right="28" w:firstLine="0"/>
        <w:jc w:val="center"/>
        <w:rPr>
          <w:sz w:val="24"/>
          <w:szCs w:val="24"/>
        </w:rPr>
      </w:pPr>
      <w:r w:rsidRPr="00696018">
        <w:rPr>
          <w:sz w:val="24"/>
          <w:szCs w:val="24"/>
        </w:rPr>
        <w:t xml:space="preserve">ДОГОВОР </w:t>
      </w:r>
    </w:p>
    <w:p w:rsidR="00455303" w:rsidRDefault="000207A4" w:rsidP="002E2E1C">
      <w:pPr>
        <w:pStyle w:val="2"/>
        <w:shd w:val="clear" w:color="auto" w:fill="auto"/>
        <w:spacing w:after="0" w:line="240" w:lineRule="auto"/>
        <w:ind w:right="28" w:firstLine="0"/>
        <w:jc w:val="center"/>
        <w:rPr>
          <w:sz w:val="24"/>
          <w:szCs w:val="24"/>
        </w:rPr>
      </w:pPr>
      <w:r w:rsidRPr="00696018">
        <w:rPr>
          <w:sz w:val="24"/>
          <w:szCs w:val="24"/>
        </w:rPr>
        <w:t>ВОЗМЕЗДНОГО ОКАЗАНИЯ УСЛУГ №</w:t>
      </w:r>
      <w:r w:rsidR="00696018">
        <w:rPr>
          <w:sz w:val="24"/>
          <w:szCs w:val="24"/>
        </w:rPr>
        <w:t>___</w:t>
      </w:r>
    </w:p>
    <w:p w:rsidR="00696018" w:rsidRPr="00696018" w:rsidRDefault="00696018" w:rsidP="00696018">
      <w:pPr>
        <w:pStyle w:val="2"/>
        <w:shd w:val="clear" w:color="auto" w:fill="auto"/>
        <w:spacing w:after="0" w:line="240" w:lineRule="auto"/>
        <w:ind w:right="28" w:firstLine="709"/>
        <w:jc w:val="center"/>
        <w:rPr>
          <w:sz w:val="24"/>
          <w:szCs w:val="24"/>
        </w:rPr>
      </w:pPr>
    </w:p>
    <w:p w:rsidR="00455303" w:rsidRPr="00696018" w:rsidRDefault="000207A4" w:rsidP="00696018">
      <w:pPr>
        <w:pStyle w:val="2"/>
        <w:shd w:val="clear" w:color="auto" w:fill="auto"/>
        <w:spacing w:after="270" w:line="220" w:lineRule="exact"/>
        <w:ind w:right="26" w:firstLine="709"/>
        <w:jc w:val="both"/>
        <w:rPr>
          <w:sz w:val="24"/>
          <w:szCs w:val="24"/>
        </w:rPr>
      </w:pPr>
      <w:r w:rsidRPr="00696018">
        <w:rPr>
          <w:sz w:val="24"/>
          <w:szCs w:val="24"/>
        </w:rPr>
        <w:t>г. Петрозаводск</w:t>
      </w:r>
      <w:r w:rsidRPr="00696018">
        <w:rPr>
          <w:sz w:val="24"/>
          <w:szCs w:val="24"/>
        </w:rPr>
        <w:tab/>
      </w:r>
      <w:r w:rsidR="00696018">
        <w:rPr>
          <w:sz w:val="24"/>
          <w:szCs w:val="24"/>
        </w:rPr>
        <w:tab/>
      </w:r>
      <w:r w:rsidR="00696018">
        <w:rPr>
          <w:sz w:val="24"/>
          <w:szCs w:val="24"/>
        </w:rPr>
        <w:tab/>
      </w:r>
      <w:r w:rsidR="00696018">
        <w:rPr>
          <w:sz w:val="24"/>
          <w:szCs w:val="24"/>
        </w:rPr>
        <w:tab/>
      </w:r>
      <w:r w:rsidR="00696018">
        <w:rPr>
          <w:sz w:val="24"/>
          <w:szCs w:val="24"/>
        </w:rPr>
        <w:tab/>
      </w:r>
      <w:r w:rsidR="00696018">
        <w:rPr>
          <w:sz w:val="24"/>
          <w:szCs w:val="24"/>
        </w:rPr>
        <w:tab/>
        <w:t xml:space="preserve">         </w:t>
      </w:r>
      <w:proofErr w:type="gramStart"/>
      <w:r w:rsidR="00696018">
        <w:rPr>
          <w:sz w:val="24"/>
          <w:szCs w:val="24"/>
        </w:rPr>
        <w:t xml:space="preserve">   </w:t>
      </w:r>
      <w:r w:rsidRPr="00696018">
        <w:rPr>
          <w:sz w:val="24"/>
          <w:szCs w:val="24"/>
        </w:rPr>
        <w:t>«</w:t>
      </w:r>
      <w:proofErr w:type="gramEnd"/>
      <w:r w:rsidR="00696018">
        <w:rPr>
          <w:sz w:val="24"/>
          <w:szCs w:val="24"/>
        </w:rPr>
        <w:t>___</w:t>
      </w:r>
      <w:r w:rsidRPr="00696018">
        <w:rPr>
          <w:sz w:val="24"/>
          <w:szCs w:val="24"/>
        </w:rPr>
        <w:t>»</w:t>
      </w:r>
      <w:r w:rsidR="00696018">
        <w:rPr>
          <w:sz w:val="24"/>
          <w:szCs w:val="24"/>
        </w:rPr>
        <w:t xml:space="preserve"> ________ </w:t>
      </w:r>
      <w:r w:rsidRPr="00696018">
        <w:rPr>
          <w:sz w:val="24"/>
          <w:szCs w:val="24"/>
        </w:rPr>
        <w:t>2015г.</w:t>
      </w:r>
    </w:p>
    <w:p w:rsidR="00455303" w:rsidRPr="00696018" w:rsidRDefault="000207A4" w:rsidP="00696018">
      <w:pPr>
        <w:pStyle w:val="2"/>
        <w:shd w:val="clear" w:color="auto" w:fill="auto"/>
        <w:tabs>
          <w:tab w:val="left" w:pos="1343"/>
        </w:tabs>
        <w:spacing w:after="0"/>
        <w:ind w:right="26" w:firstLine="709"/>
        <w:jc w:val="both"/>
        <w:rPr>
          <w:sz w:val="24"/>
          <w:szCs w:val="24"/>
        </w:rPr>
      </w:pPr>
      <w:r w:rsidRPr="00696018">
        <w:rPr>
          <w:sz w:val="24"/>
          <w:szCs w:val="24"/>
        </w:rPr>
        <w:t>ОАО «Территориальная генерирующая компания №1», именуемое далее «Заказчик», в лице Заместителя генерального директора - директора филиала «Карельский» ОАО «ТГК- 1» Белова Валерия Владимировича, действующего на основани</w:t>
      </w:r>
      <w:r w:rsidR="00696018">
        <w:rPr>
          <w:sz w:val="24"/>
          <w:szCs w:val="24"/>
        </w:rPr>
        <w:t xml:space="preserve">и доверенности № </w:t>
      </w:r>
      <w:r w:rsidR="004F4181">
        <w:rPr>
          <w:sz w:val="24"/>
          <w:szCs w:val="24"/>
        </w:rPr>
        <w:t>235-2015</w:t>
      </w:r>
      <w:r w:rsidR="00696018">
        <w:rPr>
          <w:sz w:val="24"/>
          <w:szCs w:val="24"/>
        </w:rPr>
        <w:t xml:space="preserve"> </w:t>
      </w:r>
      <w:r w:rsidRPr="00696018">
        <w:rPr>
          <w:sz w:val="24"/>
          <w:szCs w:val="24"/>
        </w:rPr>
        <w:t xml:space="preserve">от </w:t>
      </w:r>
      <w:r w:rsidR="004F4181">
        <w:rPr>
          <w:sz w:val="24"/>
          <w:szCs w:val="24"/>
        </w:rPr>
        <w:t>01</w:t>
      </w:r>
      <w:r w:rsidRPr="00696018">
        <w:rPr>
          <w:sz w:val="24"/>
          <w:szCs w:val="24"/>
        </w:rPr>
        <w:t>.</w:t>
      </w:r>
      <w:r w:rsidR="004F4181">
        <w:rPr>
          <w:sz w:val="24"/>
          <w:szCs w:val="24"/>
        </w:rPr>
        <w:t>0</w:t>
      </w:r>
      <w:r w:rsidRPr="00696018">
        <w:rPr>
          <w:sz w:val="24"/>
          <w:szCs w:val="24"/>
        </w:rPr>
        <w:t>1.201</w:t>
      </w:r>
      <w:r w:rsidR="004F4181">
        <w:rPr>
          <w:sz w:val="24"/>
          <w:szCs w:val="24"/>
        </w:rPr>
        <w:t>5</w:t>
      </w:r>
      <w:r w:rsidRPr="00696018">
        <w:rPr>
          <w:sz w:val="24"/>
          <w:szCs w:val="24"/>
        </w:rPr>
        <w:t>г. и Положения о филиале, с одной стороны и</w:t>
      </w:r>
    </w:p>
    <w:p w:rsidR="00455303" w:rsidRPr="00696018" w:rsidRDefault="00696018" w:rsidP="00696018">
      <w:pPr>
        <w:pStyle w:val="2"/>
        <w:shd w:val="clear" w:color="auto" w:fill="auto"/>
        <w:tabs>
          <w:tab w:val="right" w:leader="underscore" w:pos="2948"/>
          <w:tab w:val="right" w:pos="3596"/>
          <w:tab w:val="center" w:pos="4374"/>
          <w:tab w:val="right" w:pos="9514"/>
        </w:tabs>
        <w:spacing w:after="0"/>
        <w:ind w:right="26" w:firstLine="0"/>
        <w:jc w:val="both"/>
        <w:rPr>
          <w:sz w:val="24"/>
          <w:szCs w:val="24"/>
        </w:rPr>
      </w:pPr>
      <w:r>
        <w:rPr>
          <w:sz w:val="24"/>
          <w:szCs w:val="24"/>
        </w:rPr>
        <w:t xml:space="preserve">_______________________, </w:t>
      </w:r>
      <w:r w:rsidR="000207A4" w:rsidRPr="00696018">
        <w:rPr>
          <w:sz w:val="24"/>
          <w:szCs w:val="24"/>
        </w:rPr>
        <w:t>в</w:t>
      </w:r>
      <w:r w:rsidR="000207A4" w:rsidRPr="00696018">
        <w:rPr>
          <w:sz w:val="24"/>
          <w:szCs w:val="24"/>
        </w:rPr>
        <w:tab/>
      </w:r>
      <w:r>
        <w:rPr>
          <w:sz w:val="24"/>
          <w:szCs w:val="24"/>
        </w:rPr>
        <w:t xml:space="preserve"> </w:t>
      </w:r>
      <w:r w:rsidR="000207A4" w:rsidRPr="00696018">
        <w:rPr>
          <w:sz w:val="24"/>
          <w:szCs w:val="24"/>
        </w:rPr>
        <w:t>лице</w:t>
      </w:r>
      <w:r>
        <w:rPr>
          <w:sz w:val="24"/>
          <w:szCs w:val="24"/>
        </w:rPr>
        <w:t>_______________________________________________</w:t>
      </w:r>
      <w:proofErr w:type="gramStart"/>
      <w:r>
        <w:rPr>
          <w:sz w:val="24"/>
          <w:szCs w:val="24"/>
        </w:rPr>
        <w:t>_</w:t>
      </w:r>
      <w:r w:rsidR="000207A4" w:rsidRPr="00696018">
        <w:rPr>
          <w:sz w:val="24"/>
          <w:szCs w:val="24"/>
        </w:rPr>
        <w:t xml:space="preserve"> ,</w:t>
      </w:r>
      <w:proofErr w:type="gramEnd"/>
    </w:p>
    <w:p w:rsidR="00455303" w:rsidRPr="00696018" w:rsidRDefault="00696018" w:rsidP="00696018">
      <w:pPr>
        <w:pStyle w:val="2"/>
        <w:shd w:val="clear" w:color="auto" w:fill="auto"/>
        <w:tabs>
          <w:tab w:val="left" w:leader="underscore" w:pos="5065"/>
        </w:tabs>
        <w:spacing w:after="0"/>
        <w:ind w:right="26" w:firstLine="0"/>
        <w:jc w:val="both"/>
        <w:rPr>
          <w:sz w:val="24"/>
          <w:szCs w:val="24"/>
        </w:rPr>
      </w:pPr>
      <w:r>
        <w:rPr>
          <w:sz w:val="24"/>
          <w:szCs w:val="24"/>
        </w:rPr>
        <w:t>действующего на основании_________________</w:t>
      </w:r>
      <w:r w:rsidR="000207A4" w:rsidRPr="00696018">
        <w:rPr>
          <w:sz w:val="24"/>
          <w:szCs w:val="24"/>
        </w:rPr>
        <w:t>, именуемое в дальнейшем «Исполнитель»,</w:t>
      </w:r>
      <w:r>
        <w:rPr>
          <w:sz w:val="24"/>
          <w:szCs w:val="24"/>
        </w:rPr>
        <w:t xml:space="preserve"> </w:t>
      </w:r>
      <w:r w:rsidR="000207A4" w:rsidRPr="00696018">
        <w:rPr>
          <w:sz w:val="24"/>
          <w:szCs w:val="24"/>
        </w:rPr>
        <w:t>с другой стороны, заключили настоящий договор о нижеследующем:</w:t>
      </w:r>
    </w:p>
    <w:p w:rsidR="00696018" w:rsidRDefault="00696018" w:rsidP="00696018">
      <w:pPr>
        <w:pStyle w:val="2"/>
        <w:shd w:val="clear" w:color="auto" w:fill="auto"/>
        <w:spacing w:after="265" w:line="220" w:lineRule="exact"/>
        <w:ind w:right="26" w:firstLine="709"/>
        <w:jc w:val="both"/>
        <w:rPr>
          <w:sz w:val="24"/>
          <w:szCs w:val="24"/>
        </w:rPr>
      </w:pPr>
    </w:p>
    <w:p w:rsidR="00455303" w:rsidRPr="00696018" w:rsidRDefault="000207A4" w:rsidP="00696018">
      <w:pPr>
        <w:pStyle w:val="2"/>
        <w:shd w:val="clear" w:color="auto" w:fill="auto"/>
        <w:spacing w:after="265" w:line="220" w:lineRule="exact"/>
        <w:ind w:right="26" w:firstLine="0"/>
        <w:jc w:val="center"/>
        <w:rPr>
          <w:sz w:val="24"/>
          <w:szCs w:val="24"/>
        </w:rPr>
      </w:pPr>
      <w:r w:rsidRPr="00696018">
        <w:rPr>
          <w:sz w:val="24"/>
          <w:szCs w:val="24"/>
        </w:rPr>
        <w:t>1. ПРЕДМЕТ ДОГОВОРА</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Заказчик поручает, а Исполнитель принимает на себя обязательства оказать Заказчику услуги (далее именуемые - Услуги) по </w:t>
      </w:r>
      <w:r w:rsidR="004F4181">
        <w:rPr>
          <w:sz w:val="24"/>
          <w:szCs w:val="24"/>
        </w:rPr>
        <w:t>оценке</w:t>
      </w:r>
      <w:r w:rsidRPr="00696018">
        <w:rPr>
          <w:sz w:val="24"/>
          <w:szCs w:val="24"/>
        </w:rPr>
        <w:t xml:space="preserve"> рыночной стоимости </w:t>
      </w:r>
      <w:r w:rsidR="004F4181">
        <w:rPr>
          <w:sz w:val="24"/>
          <w:szCs w:val="24"/>
        </w:rPr>
        <w:t>земельных участков</w:t>
      </w:r>
      <w:r w:rsidR="004F4181" w:rsidRPr="004F4181">
        <w:t xml:space="preserve"> </w:t>
      </w:r>
      <w:r w:rsidR="004F4181" w:rsidRPr="004F4181">
        <w:rPr>
          <w:sz w:val="24"/>
          <w:szCs w:val="24"/>
        </w:rPr>
        <w:t>ГЭС-3, 5, 6, 9, 10, 16</w:t>
      </w:r>
      <w:r w:rsidR="004F4181">
        <w:t xml:space="preserve"> </w:t>
      </w:r>
      <w:r w:rsidRPr="00696018">
        <w:rPr>
          <w:sz w:val="24"/>
          <w:szCs w:val="24"/>
        </w:rPr>
        <w:t>(далее - Объект оценки) на основании Задания на оценку (Приложение № 1</w:t>
      </w:r>
      <w:r w:rsidR="00843B20">
        <w:rPr>
          <w:sz w:val="24"/>
          <w:szCs w:val="24"/>
        </w:rPr>
        <w:t>.1</w:t>
      </w:r>
      <w:r w:rsidRPr="00696018">
        <w:rPr>
          <w:sz w:val="24"/>
          <w:szCs w:val="24"/>
        </w:rPr>
        <w:t>), являющимся неотъемлемой частью настоящего Договора, а Заказчик обязуется принять и оплатить Услуги Исполнителя в сроки и в порядке, установленные настоящим Договором.</w:t>
      </w:r>
    </w:p>
    <w:p w:rsidR="00696018" w:rsidRDefault="000207A4" w:rsidP="00696018">
      <w:pPr>
        <w:pStyle w:val="2"/>
        <w:numPr>
          <w:ilvl w:val="0"/>
          <w:numId w:val="1"/>
        </w:numPr>
        <w:shd w:val="clear" w:color="auto" w:fill="auto"/>
        <w:tabs>
          <w:tab w:val="left" w:pos="1343"/>
        </w:tabs>
        <w:spacing w:after="0" w:line="298" w:lineRule="exact"/>
        <w:ind w:right="26" w:firstLine="709"/>
        <w:jc w:val="both"/>
        <w:rPr>
          <w:sz w:val="24"/>
          <w:szCs w:val="24"/>
        </w:rPr>
      </w:pPr>
      <w:r w:rsidRPr="00696018">
        <w:rPr>
          <w:sz w:val="24"/>
          <w:szCs w:val="24"/>
        </w:rPr>
        <w:t xml:space="preserve">Срок оказания услуг Исполнителем </w:t>
      </w:r>
      <w:r w:rsidR="00696018" w:rsidRPr="00696018">
        <w:rPr>
          <w:sz w:val="24"/>
          <w:szCs w:val="24"/>
        </w:rPr>
        <w:t xml:space="preserve">по настоящему Договору </w:t>
      </w:r>
      <w:r w:rsidR="00696018">
        <w:rPr>
          <w:sz w:val="24"/>
          <w:szCs w:val="24"/>
        </w:rPr>
        <w:t xml:space="preserve">с </w:t>
      </w:r>
      <w:r w:rsidR="004F4181">
        <w:rPr>
          <w:sz w:val="24"/>
          <w:szCs w:val="24"/>
        </w:rPr>
        <w:t xml:space="preserve">«___» </w:t>
      </w:r>
      <w:r w:rsidR="00696018">
        <w:rPr>
          <w:sz w:val="24"/>
          <w:szCs w:val="24"/>
        </w:rPr>
        <w:t>ноября 2015</w:t>
      </w:r>
      <w:r w:rsidR="00DD7852">
        <w:rPr>
          <w:sz w:val="24"/>
          <w:szCs w:val="24"/>
        </w:rPr>
        <w:t>г.</w:t>
      </w:r>
      <w:r w:rsidR="00696018">
        <w:rPr>
          <w:sz w:val="24"/>
          <w:szCs w:val="24"/>
        </w:rPr>
        <w:t xml:space="preserve"> по </w:t>
      </w:r>
      <w:r w:rsidR="004F4181">
        <w:rPr>
          <w:sz w:val="24"/>
          <w:szCs w:val="24"/>
        </w:rPr>
        <w:t xml:space="preserve">«___» декабря </w:t>
      </w:r>
      <w:r w:rsidR="00DD7852">
        <w:rPr>
          <w:sz w:val="24"/>
          <w:szCs w:val="24"/>
        </w:rPr>
        <w:t>2015г</w:t>
      </w:r>
      <w:r w:rsidR="00696018">
        <w:rPr>
          <w:sz w:val="24"/>
          <w:szCs w:val="24"/>
        </w:rPr>
        <w:t>.</w:t>
      </w:r>
    </w:p>
    <w:p w:rsidR="00455303" w:rsidRPr="00696018" w:rsidRDefault="000207A4" w:rsidP="00696018">
      <w:pPr>
        <w:pStyle w:val="2"/>
        <w:numPr>
          <w:ilvl w:val="0"/>
          <w:numId w:val="1"/>
        </w:numPr>
        <w:shd w:val="clear" w:color="auto" w:fill="auto"/>
        <w:tabs>
          <w:tab w:val="left" w:pos="1343"/>
        </w:tabs>
        <w:spacing w:after="0"/>
        <w:ind w:right="26" w:firstLine="709"/>
        <w:jc w:val="both"/>
        <w:rPr>
          <w:sz w:val="24"/>
          <w:szCs w:val="24"/>
        </w:rPr>
      </w:pPr>
      <w:r w:rsidRPr="00696018">
        <w:rPr>
          <w:sz w:val="24"/>
          <w:szCs w:val="24"/>
        </w:rPr>
        <w:t>Результат оказанных Услуг передается Заказчику по Акту об оказании услуг, в порядке, установленном настоящим Договором, в виде:</w:t>
      </w:r>
    </w:p>
    <w:p w:rsidR="00455303" w:rsidRPr="00696018" w:rsidRDefault="000207A4" w:rsidP="002E2E1C">
      <w:pPr>
        <w:pStyle w:val="2"/>
        <w:numPr>
          <w:ilvl w:val="0"/>
          <w:numId w:val="2"/>
        </w:numPr>
        <w:shd w:val="clear" w:color="auto" w:fill="auto"/>
        <w:tabs>
          <w:tab w:val="left" w:pos="993"/>
        </w:tabs>
        <w:spacing w:after="0"/>
        <w:ind w:left="709" w:right="26" w:firstLine="0"/>
        <w:jc w:val="both"/>
        <w:rPr>
          <w:sz w:val="24"/>
          <w:szCs w:val="24"/>
        </w:rPr>
      </w:pPr>
      <w:r w:rsidRPr="00696018">
        <w:rPr>
          <w:sz w:val="24"/>
          <w:szCs w:val="24"/>
        </w:rPr>
        <w:t xml:space="preserve"> отчета об оценке рыночной стоимости Объекта оценки 2-х экземплярах (на</w:t>
      </w:r>
    </w:p>
    <w:p w:rsidR="00455303" w:rsidRPr="00696018" w:rsidRDefault="000207A4" w:rsidP="002E2E1C">
      <w:pPr>
        <w:pStyle w:val="2"/>
        <w:shd w:val="clear" w:color="auto" w:fill="auto"/>
        <w:tabs>
          <w:tab w:val="left" w:pos="993"/>
        </w:tabs>
        <w:spacing w:after="0"/>
        <w:ind w:left="709" w:right="26" w:firstLine="0"/>
        <w:jc w:val="both"/>
        <w:rPr>
          <w:sz w:val="24"/>
          <w:szCs w:val="24"/>
        </w:rPr>
      </w:pPr>
      <w:r w:rsidRPr="00696018">
        <w:rPr>
          <w:sz w:val="24"/>
          <w:szCs w:val="24"/>
        </w:rPr>
        <w:t>бумажном носителе) и 1 экземпляр (в электронном виде);</w:t>
      </w:r>
    </w:p>
    <w:p w:rsidR="00455303" w:rsidRPr="002E2E1C" w:rsidRDefault="000207A4" w:rsidP="002E2E1C">
      <w:pPr>
        <w:pStyle w:val="2"/>
        <w:numPr>
          <w:ilvl w:val="0"/>
          <w:numId w:val="2"/>
        </w:numPr>
        <w:shd w:val="clear" w:color="auto" w:fill="auto"/>
        <w:tabs>
          <w:tab w:val="left" w:pos="993"/>
        </w:tabs>
        <w:spacing w:after="0"/>
        <w:ind w:left="709" w:right="26" w:firstLine="0"/>
        <w:jc w:val="both"/>
        <w:rPr>
          <w:sz w:val="24"/>
          <w:szCs w:val="24"/>
        </w:rPr>
      </w:pPr>
      <w:r w:rsidRPr="002E2E1C">
        <w:rPr>
          <w:sz w:val="24"/>
          <w:szCs w:val="24"/>
        </w:rPr>
        <w:t xml:space="preserve"> заключения СРО оценщиков на подтверждение стоимости соответствующего Отчета</w:t>
      </w:r>
      <w:r w:rsidR="002E2E1C" w:rsidRPr="002E2E1C">
        <w:rPr>
          <w:sz w:val="24"/>
          <w:szCs w:val="24"/>
        </w:rPr>
        <w:t xml:space="preserve"> </w:t>
      </w:r>
      <w:r w:rsidRPr="002E2E1C">
        <w:rPr>
          <w:sz w:val="24"/>
          <w:szCs w:val="24"/>
        </w:rPr>
        <w:t>об оценке.</w:t>
      </w:r>
    </w:p>
    <w:p w:rsidR="00455303" w:rsidRPr="00696018" w:rsidRDefault="000207A4" w:rsidP="00696018">
      <w:pPr>
        <w:pStyle w:val="2"/>
        <w:numPr>
          <w:ilvl w:val="0"/>
          <w:numId w:val="1"/>
        </w:numPr>
        <w:shd w:val="clear" w:color="auto" w:fill="auto"/>
        <w:tabs>
          <w:tab w:val="left" w:pos="1343"/>
        </w:tabs>
        <w:spacing w:after="0"/>
        <w:ind w:right="26" w:firstLine="709"/>
        <w:jc w:val="both"/>
        <w:rPr>
          <w:sz w:val="24"/>
          <w:szCs w:val="24"/>
        </w:rPr>
      </w:pPr>
      <w:r w:rsidRPr="00696018">
        <w:rPr>
          <w:sz w:val="24"/>
          <w:szCs w:val="24"/>
        </w:rPr>
        <w:t>Комплекс исключительных имущественных прав на результаты оказанных Услуг принадлежит Заказчику.</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Место оказания Услуг: Республика Карелия.</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Качество Услуг должно соответствовать требованиям Федерального закона «Об оценочной деятельности в Российской Федерации» № 135-ФЗ от 29 июля 1998 года, других федеральных законов и иных нормативных правовых актов Российской Федерации и нормативных правовых актов субъектов Российской Федерации, стандарты и правила оценочной деятельности, применяемые при проведении оценки.</w:t>
      </w:r>
    </w:p>
    <w:p w:rsidR="00455303" w:rsidRPr="00696018" w:rsidRDefault="000207A4" w:rsidP="00696018">
      <w:pPr>
        <w:pStyle w:val="2"/>
        <w:numPr>
          <w:ilvl w:val="0"/>
          <w:numId w:val="1"/>
        </w:numPr>
        <w:shd w:val="clear" w:color="auto" w:fill="auto"/>
        <w:spacing w:after="283"/>
        <w:ind w:right="26" w:firstLine="709"/>
        <w:jc w:val="both"/>
        <w:rPr>
          <w:sz w:val="24"/>
          <w:szCs w:val="24"/>
        </w:rPr>
      </w:pPr>
      <w:r w:rsidRPr="00696018">
        <w:rPr>
          <w:sz w:val="24"/>
          <w:szCs w:val="24"/>
        </w:rPr>
        <w:t xml:space="preserve"> Исполнитель обязан оказывать услуги Заказчику в течение согласованных в договоре сроков, соблюдая режим работы заказчика</w:t>
      </w:r>
      <w:r w:rsidR="003D241E">
        <w:rPr>
          <w:sz w:val="24"/>
          <w:szCs w:val="24"/>
        </w:rPr>
        <w:t>.</w:t>
      </w:r>
    </w:p>
    <w:p w:rsidR="00455303" w:rsidRPr="00696018" w:rsidRDefault="000207A4" w:rsidP="002E2E1C">
      <w:pPr>
        <w:pStyle w:val="2"/>
        <w:numPr>
          <w:ilvl w:val="0"/>
          <w:numId w:val="3"/>
        </w:numPr>
        <w:shd w:val="clear" w:color="auto" w:fill="auto"/>
        <w:tabs>
          <w:tab w:val="left" w:pos="284"/>
        </w:tabs>
        <w:spacing w:after="308" w:line="220" w:lineRule="exact"/>
        <w:ind w:right="26" w:firstLine="0"/>
        <w:jc w:val="center"/>
        <w:rPr>
          <w:sz w:val="24"/>
          <w:szCs w:val="24"/>
        </w:rPr>
      </w:pPr>
      <w:r w:rsidRPr="00696018">
        <w:rPr>
          <w:sz w:val="24"/>
          <w:szCs w:val="24"/>
        </w:rPr>
        <w:t>ПРАВА И ОБЯЗАННОСТИ СТОРОН</w:t>
      </w:r>
    </w:p>
    <w:p w:rsidR="00455303" w:rsidRPr="00696018" w:rsidRDefault="000207A4" w:rsidP="00696018">
      <w:pPr>
        <w:pStyle w:val="2"/>
        <w:numPr>
          <w:ilvl w:val="1"/>
          <w:numId w:val="3"/>
        </w:numPr>
        <w:shd w:val="clear" w:color="auto" w:fill="auto"/>
        <w:tabs>
          <w:tab w:val="left" w:pos="1250"/>
        </w:tabs>
        <w:spacing w:after="0" w:line="220" w:lineRule="exact"/>
        <w:ind w:right="26" w:firstLine="709"/>
        <w:jc w:val="both"/>
        <w:rPr>
          <w:sz w:val="24"/>
          <w:szCs w:val="24"/>
        </w:rPr>
      </w:pPr>
      <w:r w:rsidRPr="00696018">
        <w:rPr>
          <w:sz w:val="24"/>
          <w:szCs w:val="24"/>
        </w:rPr>
        <w:t>Исполнитель обязуется:</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Обеспечить выполнение обязательств по настоящему Договору надлежащим образом и в срок, установленный настоящим Договором.</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Оказать Услуги лично, если иное не будет дополнительно согласовано Сторонами.</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lastRenderedPageBreak/>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455303" w:rsidRPr="00696018" w:rsidRDefault="000207A4" w:rsidP="00696018">
      <w:pPr>
        <w:pStyle w:val="2"/>
        <w:numPr>
          <w:ilvl w:val="2"/>
          <w:numId w:val="3"/>
        </w:numPr>
        <w:shd w:val="clear" w:color="auto" w:fill="auto"/>
        <w:spacing w:after="0" w:line="278" w:lineRule="exact"/>
        <w:ind w:right="26" w:firstLine="709"/>
        <w:jc w:val="both"/>
        <w:rPr>
          <w:sz w:val="24"/>
          <w:szCs w:val="24"/>
        </w:rPr>
      </w:pPr>
      <w:r w:rsidRPr="00696018">
        <w:rPr>
          <w:sz w:val="24"/>
          <w:szCs w:val="24"/>
        </w:rPr>
        <w:t xml:space="preserve"> Заказчик не предоставляет Исполнителю право ссылаться на факт заключения настоящего Договора.</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По окончании оказания услуг предоставить Заказчику отчет об оценке на бумажных носителях в 2 (двух) экземплярах и в электронном виде, акт сдачи-приемки оказанных услуг, счет на оплату. Предоставить счет-фактуру не позднее 5 (пяти) дней с момента принятия Заказчиком оказанных услуг.</w:t>
      </w:r>
    </w:p>
    <w:p w:rsidR="00455303" w:rsidRPr="00696018" w:rsidRDefault="000207A4" w:rsidP="00951EEE">
      <w:pPr>
        <w:pStyle w:val="2"/>
        <w:numPr>
          <w:ilvl w:val="2"/>
          <w:numId w:val="3"/>
        </w:numPr>
        <w:shd w:val="clear" w:color="auto" w:fill="auto"/>
        <w:spacing w:after="120" w:line="240" w:lineRule="auto"/>
        <w:ind w:right="28" w:firstLine="709"/>
        <w:jc w:val="both"/>
        <w:rPr>
          <w:sz w:val="24"/>
          <w:szCs w:val="24"/>
        </w:rPr>
      </w:pPr>
      <w:r w:rsidRPr="00696018">
        <w:rPr>
          <w:sz w:val="24"/>
          <w:szCs w:val="24"/>
        </w:rPr>
        <w:t xml:space="preserve"> По письменному требованию Заказчика бесплатно актуализировать Отчет в течение 1 (одного) года с даты составления Отчета.</w:t>
      </w:r>
    </w:p>
    <w:p w:rsidR="00455303" w:rsidRPr="00696018" w:rsidRDefault="000207A4" w:rsidP="00951EEE">
      <w:pPr>
        <w:pStyle w:val="2"/>
        <w:numPr>
          <w:ilvl w:val="1"/>
          <w:numId w:val="3"/>
        </w:numPr>
        <w:shd w:val="clear" w:color="auto" w:fill="auto"/>
        <w:tabs>
          <w:tab w:val="left" w:pos="1276"/>
        </w:tabs>
        <w:spacing w:after="120" w:line="240" w:lineRule="auto"/>
        <w:ind w:right="28" w:firstLine="709"/>
        <w:jc w:val="both"/>
        <w:rPr>
          <w:sz w:val="24"/>
          <w:szCs w:val="24"/>
        </w:rPr>
      </w:pPr>
      <w:r w:rsidRPr="00696018">
        <w:rPr>
          <w:sz w:val="24"/>
          <w:szCs w:val="24"/>
        </w:rPr>
        <w:t>Заказчик обязуется:</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455303" w:rsidRPr="00696018" w:rsidRDefault="000207A4" w:rsidP="002F0E66">
      <w:pPr>
        <w:pStyle w:val="2"/>
        <w:numPr>
          <w:ilvl w:val="1"/>
          <w:numId w:val="3"/>
        </w:numPr>
        <w:shd w:val="clear" w:color="auto" w:fill="auto"/>
        <w:tabs>
          <w:tab w:val="left" w:pos="1276"/>
        </w:tabs>
        <w:spacing w:after="0"/>
        <w:ind w:right="26" w:firstLine="709"/>
        <w:jc w:val="both"/>
        <w:rPr>
          <w:sz w:val="24"/>
          <w:szCs w:val="24"/>
        </w:rPr>
      </w:pPr>
      <w:r w:rsidRPr="00696018">
        <w:rPr>
          <w:sz w:val="24"/>
          <w:szCs w:val="24"/>
        </w:rPr>
        <w:t>Заказчик имеет право:</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В одностороннем порядке изменять задания, если эта изменения не выходят за пределы содержания и объёма оказываемых Исполнителем Услуг по настоящему Договору.</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Изменять сроки оказания отдельных Услуг по взаимному согласованию Сторон.</w:t>
      </w:r>
    </w:p>
    <w:p w:rsidR="00455303" w:rsidRPr="00696018" w:rsidRDefault="000207A4" w:rsidP="002F0E66">
      <w:pPr>
        <w:pStyle w:val="2"/>
        <w:numPr>
          <w:ilvl w:val="2"/>
          <w:numId w:val="3"/>
        </w:numPr>
        <w:shd w:val="clear" w:color="auto" w:fill="auto"/>
        <w:tabs>
          <w:tab w:val="left" w:pos="1276"/>
        </w:tabs>
        <w:spacing w:after="283"/>
        <w:ind w:right="26" w:firstLine="709"/>
        <w:jc w:val="both"/>
        <w:rPr>
          <w:sz w:val="24"/>
          <w:szCs w:val="24"/>
        </w:rPr>
      </w:pPr>
      <w:r w:rsidRPr="00696018">
        <w:rPr>
          <w:sz w:val="24"/>
          <w:szCs w:val="24"/>
        </w:rPr>
        <w:t xml:space="preserve">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455303" w:rsidRDefault="000207A4" w:rsidP="002F0E66">
      <w:pPr>
        <w:pStyle w:val="2"/>
        <w:numPr>
          <w:ilvl w:val="0"/>
          <w:numId w:val="3"/>
        </w:numPr>
        <w:shd w:val="clear" w:color="auto" w:fill="auto"/>
        <w:tabs>
          <w:tab w:val="left" w:pos="0"/>
          <w:tab w:val="left" w:pos="284"/>
        </w:tabs>
        <w:spacing w:after="0" w:line="220" w:lineRule="exact"/>
        <w:ind w:right="26" w:firstLine="0"/>
        <w:jc w:val="center"/>
        <w:rPr>
          <w:sz w:val="24"/>
          <w:szCs w:val="24"/>
        </w:rPr>
      </w:pPr>
      <w:r w:rsidRPr="00696018">
        <w:rPr>
          <w:sz w:val="24"/>
          <w:szCs w:val="24"/>
        </w:rPr>
        <w:t>ПОРЯДОК ОКАЗАНИЯ УСЛУГ И ПРИЁМКА ИХ ЗАКАЗЧИКОМ</w:t>
      </w:r>
    </w:p>
    <w:p w:rsidR="00696018" w:rsidRPr="00696018" w:rsidRDefault="00696018" w:rsidP="002F0E66">
      <w:pPr>
        <w:pStyle w:val="2"/>
        <w:shd w:val="clear" w:color="auto" w:fill="auto"/>
        <w:tabs>
          <w:tab w:val="left" w:pos="0"/>
          <w:tab w:val="left" w:pos="1276"/>
        </w:tabs>
        <w:spacing w:after="0" w:line="220" w:lineRule="exact"/>
        <w:ind w:right="26" w:firstLine="709"/>
        <w:rPr>
          <w:sz w:val="24"/>
          <w:szCs w:val="24"/>
        </w:rPr>
      </w:pPr>
    </w:p>
    <w:p w:rsidR="00455303" w:rsidRPr="00696018" w:rsidRDefault="000207A4" w:rsidP="005026CF">
      <w:pPr>
        <w:pStyle w:val="2"/>
        <w:numPr>
          <w:ilvl w:val="1"/>
          <w:numId w:val="3"/>
        </w:numPr>
        <w:shd w:val="clear" w:color="auto" w:fill="auto"/>
        <w:tabs>
          <w:tab w:val="left" w:pos="1276"/>
        </w:tabs>
        <w:spacing w:after="0"/>
        <w:ind w:right="26" w:firstLine="709"/>
        <w:jc w:val="both"/>
        <w:rPr>
          <w:sz w:val="24"/>
          <w:szCs w:val="24"/>
        </w:rPr>
      </w:pPr>
      <w:r w:rsidRPr="00696018">
        <w:rPr>
          <w:sz w:val="24"/>
          <w:szCs w:val="24"/>
        </w:rPr>
        <w:t xml:space="preserve"> Услуги по настоящему Договору оказываются в сроки, </w:t>
      </w:r>
      <w:r w:rsidR="005026CF" w:rsidRPr="005026CF">
        <w:rPr>
          <w:sz w:val="24"/>
          <w:szCs w:val="24"/>
        </w:rPr>
        <w:t xml:space="preserve">указанные в дополнительных соглашениях к настоящему договору и Заданиях </w:t>
      </w:r>
      <w:r w:rsidR="002F0E66" w:rsidRPr="00696018">
        <w:rPr>
          <w:sz w:val="24"/>
          <w:szCs w:val="24"/>
        </w:rPr>
        <w:t xml:space="preserve">на оценку </w:t>
      </w:r>
      <w:r w:rsidR="002F0E66">
        <w:rPr>
          <w:sz w:val="24"/>
          <w:szCs w:val="24"/>
        </w:rPr>
        <w:t>(</w:t>
      </w:r>
      <w:r w:rsidR="002F0E66">
        <w:rPr>
          <w:rStyle w:val="1"/>
          <w:sz w:val="24"/>
          <w:szCs w:val="24"/>
          <w:u w:val="none"/>
        </w:rPr>
        <w:t>Приложение №1 к</w:t>
      </w:r>
      <w:r w:rsidRPr="00696018">
        <w:rPr>
          <w:sz w:val="24"/>
          <w:szCs w:val="24"/>
        </w:rPr>
        <w:t xml:space="preserve"> настояще</w:t>
      </w:r>
      <w:r w:rsidR="002F0E66">
        <w:rPr>
          <w:sz w:val="24"/>
          <w:szCs w:val="24"/>
        </w:rPr>
        <w:t>му</w:t>
      </w:r>
      <w:r w:rsidRPr="00696018">
        <w:rPr>
          <w:sz w:val="24"/>
          <w:szCs w:val="24"/>
        </w:rPr>
        <w:t xml:space="preserve"> Договор</w:t>
      </w:r>
      <w:r w:rsidR="002F0E66">
        <w:rPr>
          <w:sz w:val="24"/>
          <w:szCs w:val="24"/>
        </w:rPr>
        <w:t>у)</w:t>
      </w:r>
      <w:r w:rsidRPr="00696018">
        <w:rPr>
          <w:sz w:val="24"/>
          <w:szCs w:val="24"/>
        </w:rPr>
        <w:t>.</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Для надлежащего исполнения обязательств по настоящему Договору Заказчик предоставляет Исполнителю: правоустанавливающие и правоудостоверяющие документы на земельный участок, документы, подтверждающие права на здания, строения, сооружения, находящиеся на земельном участке.</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По окончании исполнения обязательств в целом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 даты подписания Акта об оказании услуг Заказчик получает исключительное право на использование результатов оказания Услуг.</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455303" w:rsidRPr="00696018" w:rsidRDefault="000207A4" w:rsidP="00696018">
      <w:pPr>
        <w:pStyle w:val="2"/>
        <w:numPr>
          <w:ilvl w:val="1"/>
          <w:numId w:val="3"/>
        </w:numPr>
        <w:shd w:val="clear" w:color="auto" w:fill="auto"/>
        <w:spacing w:after="240"/>
        <w:ind w:right="26" w:firstLine="709"/>
        <w:jc w:val="both"/>
        <w:rPr>
          <w:sz w:val="24"/>
          <w:szCs w:val="24"/>
        </w:rPr>
      </w:pPr>
      <w:r w:rsidRPr="00696018">
        <w:rPr>
          <w:sz w:val="24"/>
          <w:szCs w:val="24"/>
        </w:rPr>
        <w:t xml:space="preserve"> Гарантийный срок. Заказчик вправе предъявить требования, связанные с недостатками материального результата услуг по определению рыночной стоимости Объекта оценки, указанного в Задани</w:t>
      </w:r>
      <w:r w:rsidR="002F0E66">
        <w:rPr>
          <w:sz w:val="24"/>
          <w:szCs w:val="24"/>
        </w:rPr>
        <w:t xml:space="preserve">и </w:t>
      </w:r>
      <w:r w:rsidRPr="00696018">
        <w:rPr>
          <w:sz w:val="24"/>
          <w:szCs w:val="24"/>
        </w:rPr>
        <w:t>на оценку (Приложение № 1</w:t>
      </w:r>
      <w:r w:rsidR="00390A23" w:rsidRPr="00390A23">
        <w:rPr>
          <w:rStyle w:val="1"/>
          <w:sz w:val="24"/>
          <w:szCs w:val="24"/>
          <w:u w:val="none"/>
        </w:rPr>
        <w:t xml:space="preserve"> </w:t>
      </w:r>
      <w:r w:rsidR="00390A23">
        <w:rPr>
          <w:rStyle w:val="1"/>
          <w:sz w:val="24"/>
          <w:szCs w:val="24"/>
          <w:u w:val="none"/>
        </w:rPr>
        <w:t>к</w:t>
      </w:r>
      <w:r w:rsidR="00390A23" w:rsidRPr="00696018">
        <w:rPr>
          <w:sz w:val="24"/>
          <w:szCs w:val="24"/>
        </w:rPr>
        <w:t xml:space="preserve"> настояще</w:t>
      </w:r>
      <w:r w:rsidR="00390A23">
        <w:rPr>
          <w:sz w:val="24"/>
          <w:szCs w:val="24"/>
        </w:rPr>
        <w:t>му</w:t>
      </w:r>
      <w:r w:rsidR="00390A23" w:rsidRPr="00696018">
        <w:rPr>
          <w:sz w:val="24"/>
          <w:szCs w:val="24"/>
        </w:rPr>
        <w:t xml:space="preserve"> Договор</w:t>
      </w:r>
      <w:r w:rsidR="00390A23">
        <w:rPr>
          <w:sz w:val="24"/>
          <w:szCs w:val="24"/>
        </w:rPr>
        <w:t>у</w:t>
      </w:r>
      <w:r w:rsidRPr="00696018">
        <w:rPr>
          <w:sz w:val="24"/>
          <w:szCs w:val="24"/>
        </w:rPr>
        <w:t>), обнаруженными в течение 1 (одного) года с момента, когда этот результат был принят Заказчиком.</w:t>
      </w:r>
    </w:p>
    <w:p w:rsidR="00455303" w:rsidRDefault="000207A4" w:rsidP="00696018">
      <w:pPr>
        <w:pStyle w:val="2"/>
        <w:numPr>
          <w:ilvl w:val="0"/>
          <w:numId w:val="3"/>
        </w:numPr>
        <w:shd w:val="clear" w:color="auto" w:fill="auto"/>
        <w:tabs>
          <w:tab w:val="left" w:pos="284"/>
        </w:tabs>
        <w:spacing w:after="0"/>
        <w:ind w:right="26" w:firstLine="0"/>
        <w:jc w:val="center"/>
        <w:rPr>
          <w:sz w:val="24"/>
          <w:szCs w:val="24"/>
        </w:rPr>
      </w:pPr>
      <w:r w:rsidRPr="00696018">
        <w:rPr>
          <w:sz w:val="24"/>
          <w:szCs w:val="24"/>
        </w:rPr>
        <w:t>ЦЕНА ДОГОВОРА И ПОРЯДОК ОПЛАТЫ</w:t>
      </w:r>
    </w:p>
    <w:p w:rsidR="00696018" w:rsidRPr="00696018" w:rsidRDefault="00696018" w:rsidP="00696018">
      <w:pPr>
        <w:pStyle w:val="2"/>
        <w:shd w:val="clear" w:color="auto" w:fill="auto"/>
        <w:tabs>
          <w:tab w:val="left" w:pos="284"/>
        </w:tabs>
        <w:spacing w:after="0"/>
        <w:ind w:right="26" w:firstLine="0"/>
        <w:rPr>
          <w:sz w:val="24"/>
          <w:szCs w:val="24"/>
        </w:rPr>
      </w:pPr>
    </w:p>
    <w:p w:rsidR="00455303" w:rsidRPr="00696018" w:rsidRDefault="00696018" w:rsidP="00696018">
      <w:pPr>
        <w:pStyle w:val="2"/>
        <w:shd w:val="clear" w:color="auto" w:fill="auto"/>
        <w:tabs>
          <w:tab w:val="right" w:leader="underscore" w:pos="7718"/>
          <w:tab w:val="left" w:leader="underscore" w:pos="9426"/>
        </w:tabs>
        <w:spacing w:after="0"/>
        <w:ind w:right="26" w:firstLine="709"/>
        <w:jc w:val="both"/>
        <w:rPr>
          <w:sz w:val="24"/>
          <w:szCs w:val="24"/>
        </w:rPr>
      </w:pPr>
      <w:r>
        <w:rPr>
          <w:sz w:val="24"/>
          <w:szCs w:val="24"/>
        </w:rPr>
        <w:t xml:space="preserve">4.1. </w:t>
      </w:r>
      <w:r w:rsidR="000207A4" w:rsidRPr="00696018">
        <w:rPr>
          <w:sz w:val="24"/>
          <w:szCs w:val="24"/>
        </w:rPr>
        <w:t xml:space="preserve">Общая стоимость </w:t>
      </w:r>
      <w:r w:rsidRPr="00696018">
        <w:rPr>
          <w:sz w:val="24"/>
          <w:szCs w:val="24"/>
        </w:rPr>
        <w:t>оказываемых Услуг</w:t>
      </w:r>
      <w:r w:rsidR="005A0AA8" w:rsidRPr="005A0AA8">
        <w:rPr>
          <w:sz w:val="24"/>
          <w:szCs w:val="24"/>
        </w:rPr>
        <w:t xml:space="preserve"> </w:t>
      </w:r>
      <w:proofErr w:type="spellStart"/>
      <w:proofErr w:type="gramStart"/>
      <w:r w:rsidRPr="00696018">
        <w:rPr>
          <w:sz w:val="24"/>
          <w:szCs w:val="24"/>
        </w:rPr>
        <w:t>составляет:_</w:t>
      </w:r>
      <w:proofErr w:type="gramEnd"/>
      <w:r w:rsidRPr="00696018">
        <w:rPr>
          <w:sz w:val="24"/>
          <w:szCs w:val="24"/>
        </w:rPr>
        <w:t>____________</w:t>
      </w:r>
      <w:r w:rsidR="00A05107">
        <w:rPr>
          <w:sz w:val="24"/>
          <w:szCs w:val="24"/>
        </w:rPr>
        <w:t>рублей</w:t>
      </w:r>
      <w:proofErr w:type="spellEnd"/>
      <w:r w:rsidR="00A05107">
        <w:rPr>
          <w:sz w:val="24"/>
          <w:szCs w:val="24"/>
        </w:rPr>
        <w:t xml:space="preserve"> </w:t>
      </w:r>
      <w:r w:rsidRPr="00696018">
        <w:rPr>
          <w:sz w:val="24"/>
          <w:szCs w:val="24"/>
        </w:rPr>
        <w:t xml:space="preserve"> (________</w:t>
      </w:r>
      <w:r w:rsidR="00A05107">
        <w:rPr>
          <w:sz w:val="24"/>
          <w:szCs w:val="24"/>
        </w:rPr>
        <w:t xml:space="preserve"> рублей ___копеек</w:t>
      </w:r>
      <w:r w:rsidR="000207A4" w:rsidRPr="00696018">
        <w:rPr>
          <w:sz w:val="24"/>
          <w:szCs w:val="24"/>
        </w:rPr>
        <w:t>)</w:t>
      </w:r>
      <w:r w:rsidR="00A05107">
        <w:rPr>
          <w:sz w:val="24"/>
          <w:szCs w:val="24"/>
        </w:rPr>
        <w:t xml:space="preserve">, </w:t>
      </w:r>
      <w:r w:rsidR="00E1671C" w:rsidRPr="000F71FC">
        <w:rPr>
          <w:sz w:val="24"/>
          <w:szCs w:val="24"/>
        </w:rPr>
        <w:t xml:space="preserve">в </w:t>
      </w:r>
      <w:proofErr w:type="spellStart"/>
      <w:r w:rsidR="00E1671C" w:rsidRPr="000F71FC">
        <w:rPr>
          <w:sz w:val="24"/>
          <w:szCs w:val="24"/>
        </w:rPr>
        <w:t>т.ч</w:t>
      </w:r>
      <w:proofErr w:type="spellEnd"/>
      <w:r w:rsidR="00E1671C" w:rsidRPr="000F71FC">
        <w:rPr>
          <w:sz w:val="24"/>
          <w:szCs w:val="24"/>
        </w:rPr>
        <w:t xml:space="preserve">. </w:t>
      </w:r>
      <w:r w:rsidR="004F4181">
        <w:rPr>
          <w:sz w:val="24"/>
          <w:szCs w:val="24"/>
        </w:rPr>
        <w:t>НДС (</w:t>
      </w:r>
      <w:r w:rsidR="00BD58D9">
        <w:rPr>
          <w:sz w:val="24"/>
          <w:szCs w:val="24"/>
        </w:rPr>
        <w:t>__</w:t>
      </w:r>
      <w:r w:rsidR="004F4181">
        <w:rPr>
          <w:sz w:val="24"/>
          <w:szCs w:val="24"/>
        </w:rPr>
        <w:t>%)</w:t>
      </w:r>
      <w:r w:rsidR="00A05107">
        <w:rPr>
          <w:sz w:val="24"/>
          <w:szCs w:val="24"/>
        </w:rPr>
        <w:t xml:space="preserve"> в размере:</w:t>
      </w:r>
      <w:r w:rsidR="004F4181">
        <w:rPr>
          <w:sz w:val="24"/>
          <w:szCs w:val="24"/>
        </w:rPr>
        <w:t xml:space="preserve">  </w:t>
      </w:r>
      <w:r w:rsidR="004F4181" w:rsidRPr="00696018">
        <w:rPr>
          <w:sz w:val="24"/>
          <w:szCs w:val="24"/>
        </w:rPr>
        <w:t>_______</w:t>
      </w:r>
      <w:r w:rsidR="00A05107">
        <w:rPr>
          <w:sz w:val="24"/>
          <w:szCs w:val="24"/>
        </w:rPr>
        <w:t xml:space="preserve"> рублей</w:t>
      </w:r>
      <w:r w:rsidR="004F4181" w:rsidRPr="00696018">
        <w:rPr>
          <w:sz w:val="24"/>
          <w:szCs w:val="24"/>
        </w:rPr>
        <w:t xml:space="preserve"> (________</w:t>
      </w:r>
      <w:r w:rsidR="00A05107">
        <w:rPr>
          <w:sz w:val="24"/>
          <w:szCs w:val="24"/>
        </w:rPr>
        <w:t xml:space="preserve"> рублей ___ копеек) на основании Сметы, являющейся Приложением №2 к настоящему Договору.</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Оплата по настоящему Договору производится Заказчиком на основании подписанного сторонами Акта об оказании услуг и представленного Исполнителем счёта и счета-фактуры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Оплата Услуг Исполнителя производится в безналичной форме путем перечисления денежных средств на его расчетный счет.</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 xml:space="preserve"> Все расчетно-платежные документы по настоящему Договору должны содержать ссылку на его регистрационный номер и дату его заключения.</w:t>
      </w:r>
    </w:p>
    <w:p w:rsidR="00455303" w:rsidRPr="00696018" w:rsidRDefault="000207A4" w:rsidP="00696018">
      <w:pPr>
        <w:pStyle w:val="2"/>
        <w:numPr>
          <w:ilvl w:val="0"/>
          <w:numId w:val="3"/>
        </w:numPr>
        <w:shd w:val="clear" w:color="auto" w:fill="auto"/>
        <w:tabs>
          <w:tab w:val="left" w:pos="284"/>
        </w:tabs>
        <w:spacing w:after="261" w:line="220" w:lineRule="exact"/>
        <w:ind w:right="26" w:firstLine="0"/>
        <w:jc w:val="center"/>
        <w:rPr>
          <w:sz w:val="24"/>
          <w:szCs w:val="24"/>
        </w:rPr>
      </w:pPr>
      <w:r w:rsidRPr="00696018">
        <w:rPr>
          <w:sz w:val="24"/>
          <w:szCs w:val="24"/>
        </w:rPr>
        <w:t>ОТВЕТСТВЕННОСТЬ СТОРОН</w:t>
      </w:r>
    </w:p>
    <w:p w:rsidR="00455303" w:rsidRPr="00696018" w:rsidRDefault="000207A4" w:rsidP="00696018">
      <w:pPr>
        <w:pStyle w:val="2"/>
        <w:numPr>
          <w:ilvl w:val="1"/>
          <w:numId w:val="3"/>
        </w:numPr>
        <w:shd w:val="clear" w:color="auto" w:fill="auto"/>
        <w:tabs>
          <w:tab w:val="left" w:pos="1182"/>
        </w:tabs>
        <w:spacing w:after="0" w:line="278" w:lineRule="exact"/>
        <w:ind w:right="26" w:firstLine="709"/>
        <w:jc w:val="both"/>
        <w:rPr>
          <w:sz w:val="24"/>
          <w:szCs w:val="24"/>
        </w:rPr>
      </w:pPr>
      <w:r w:rsidRPr="00696018">
        <w:rPr>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За нарушение сроков оказания Услуг, указанных в </w:t>
      </w:r>
      <w:r w:rsidR="00390A23" w:rsidRPr="00696018">
        <w:rPr>
          <w:sz w:val="24"/>
          <w:szCs w:val="24"/>
        </w:rPr>
        <w:t>Задани</w:t>
      </w:r>
      <w:r w:rsidR="00390A23">
        <w:rPr>
          <w:sz w:val="24"/>
          <w:szCs w:val="24"/>
        </w:rPr>
        <w:t xml:space="preserve">и </w:t>
      </w:r>
      <w:r w:rsidR="00390A23" w:rsidRPr="00696018">
        <w:rPr>
          <w:sz w:val="24"/>
          <w:szCs w:val="24"/>
        </w:rPr>
        <w:t xml:space="preserve">на оценку </w:t>
      </w:r>
      <w:r w:rsidR="00390A23">
        <w:rPr>
          <w:sz w:val="24"/>
          <w:szCs w:val="24"/>
        </w:rPr>
        <w:t>(</w:t>
      </w:r>
      <w:r w:rsidR="00390A23">
        <w:rPr>
          <w:rStyle w:val="1"/>
          <w:sz w:val="24"/>
          <w:szCs w:val="24"/>
          <w:u w:val="none"/>
        </w:rPr>
        <w:t>Приложение №1 к</w:t>
      </w:r>
      <w:r w:rsidR="00390A23" w:rsidRPr="00696018">
        <w:rPr>
          <w:sz w:val="24"/>
          <w:szCs w:val="24"/>
        </w:rPr>
        <w:t xml:space="preserve"> настояще</w:t>
      </w:r>
      <w:r w:rsidR="00390A23">
        <w:rPr>
          <w:sz w:val="24"/>
          <w:szCs w:val="24"/>
        </w:rPr>
        <w:t>му</w:t>
      </w:r>
      <w:r w:rsidR="00390A23" w:rsidRPr="00696018">
        <w:rPr>
          <w:sz w:val="24"/>
          <w:szCs w:val="24"/>
        </w:rPr>
        <w:t xml:space="preserve"> Договор</w:t>
      </w:r>
      <w:r w:rsidR="00390A23">
        <w:rPr>
          <w:sz w:val="24"/>
          <w:szCs w:val="24"/>
        </w:rPr>
        <w:t>у)</w:t>
      </w:r>
      <w:r w:rsidRPr="00696018">
        <w:rPr>
          <w:sz w:val="24"/>
          <w:szCs w:val="24"/>
        </w:rPr>
        <w:t>, Заказчик вправе начислить пени из расчёта 0,1% (Ноль целых одну десятую процента) от цены настоящего Договора за каждый день просрочки. При просрочке св</w:t>
      </w:r>
      <w:r w:rsidRPr="00390A23">
        <w:rPr>
          <w:rStyle w:val="1"/>
          <w:sz w:val="24"/>
          <w:szCs w:val="24"/>
          <w:u w:val="none"/>
        </w:rPr>
        <w:t>ыш</w:t>
      </w:r>
      <w:r w:rsidRPr="00696018">
        <w:rPr>
          <w:sz w:val="24"/>
          <w:szCs w:val="24"/>
        </w:rPr>
        <w:t>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Уплата неустойки не освобождает Исполнителя от выполнения принятых по настоящему Договору обязательств и/или устранения нарушений.</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 xml:space="preserve">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455303" w:rsidRPr="00696018" w:rsidRDefault="000207A4" w:rsidP="00696018">
      <w:pPr>
        <w:pStyle w:val="2"/>
        <w:numPr>
          <w:ilvl w:val="0"/>
          <w:numId w:val="3"/>
        </w:numPr>
        <w:shd w:val="clear" w:color="auto" w:fill="auto"/>
        <w:tabs>
          <w:tab w:val="left" w:pos="284"/>
        </w:tabs>
        <w:spacing w:after="265" w:line="220" w:lineRule="exact"/>
        <w:ind w:right="26" w:firstLine="0"/>
        <w:jc w:val="center"/>
        <w:rPr>
          <w:sz w:val="24"/>
          <w:szCs w:val="24"/>
        </w:rPr>
      </w:pPr>
      <w:r w:rsidRPr="00696018">
        <w:rPr>
          <w:sz w:val="24"/>
          <w:szCs w:val="24"/>
        </w:rPr>
        <w:t>ФОРС-МАЖОР</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Сторона, у которой возникли обстоятельства форс-мажора, обязана в 3-х (Трех) </w:t>
      </w:r>
      <w:proofErr w:type="spellStart"/>
      <w:r w:rsidRPr="00696018">
        <w:rPr>
          <w:sz w:val="24"/>
          <w:szCs w:val="24"/>
        </w:rPr>
        <w:t>дневный</w:t>
      </w:r>
      <w:proofErr w:type="spellEnd"/>
      <w:r w:rsidRPr="00696018">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 xml:space="preserve">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55303" w:rsidRPr="00696018" w:rsidRDefault="000207A4" w:rsidP="00696018">
      <w:pPr>
        <w:pStyle w:val="2"/>
        <w:numPr>
          <w:ilvl w:val="0"/>
          <w:numId w:val="3"/>
        </w:numPr>
        <w:shd w:val="clear" w:color="auto" w:fill="auto"/>
        <w:tabs>
          <w:tab w:val="left" w:pos="284"/>
        </w:tabs>
        <w:spacing w:after="265" w:line="220" w:lineRule="exact"/>
        <w:ind w:right="26" w:firstLine="0"/>
        <w:jc w:val="center"/>
        <w:rPr>
          <w:sz w:val="24"/>
          <w:szCs w:val="24"/>
        </w:rPr>
      </w:pPr>
      <w:r w:rsidRPr="00696018">
        <w:rPr>
          <w:sz w:val="24"/>
          <w:szCs w:val="24"/>
        </w:rPr>
        <w:t>ПОРЯДОК РАЗРЕШЕНИЯ СПОРОВ. РАСТОРЖЕНИЕ ДОГОВОРА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p>
    <w:p w:rsidR="00455303"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96018" w:rsidRDefault="00696018" w:rsidP="00696018">
      <w:pPr>
        <w:pStyle w:val="2"/>
        <w:shd w:val="clear" w:color="auto" w:fill="auto"/>
        <w:spacing w:after="0"/>
        <w:ind w:left="709" w:right="26" w:firstLine="0"/>
        <w:jc w:val="both"/>
        <w:rPr>
          <w:sz w:val="24"/>
          <w:szCs w:val="24"/>
        </w:rPr>
      </w:pPr>
    </w:p>
    <w:p w:rsidR="00BD58D9" w:rsidRPr="00696018" w:rsidRDefault="00BD58D9" w:rsidP="00696018">
      <w:pPr>
        <w:pStyle w:val="2"/>
        <w:shd w:val="clear" w:color="auto" w:fill="auto"/>
        <w:spacing w:after="0"/>
        <w:ind w:left="709" w:right="26" w:firstLine="0"/>
        <w:jc w:val="both"/>
        <w:rPr>
          <w:sz w:val="24"/>
          <w:szCs w:val="24"/>
        </w:rPr>
      </w:pPr>
    </w:p>
    <w:p w:rsidR="00455303" w:rsidRPr="00696018" w:rsidRDefault="000207A4" w:rsidP="00696018">
      <w:pPr>
        <w:pStyle w:val="2"/>
        <w:numPr>
          <w:ilvl w:val="0"/>
          <w:numId w:val="3"/>
        </w:numPr>
        <w:shd w:val="clear" w:color="auto" w:fill="auto"/>
        <w:tabs>
          <w:tab w:val="left" w:pos="284"/>
        </w:tabs>
        <w:spacing w:after="270" w:line="220" w:lineRule="exact"/>
        <w:ind w:right="26" w:firstLine="0"/>
        <w:jc w:val="center"/>
        <w:rPr>
          <w:sz w:val="24"/>
          <w:szCs w:val="24"/>
        </w:rPr>
      </w:pPr>
      <w:r w:rsidRPr="00696018">
        <w:rPr>
          <w:sz w:val="24"/>
          <w:szCs w:val="24"/>
        </w:rPr>
        <w:t>КОНФИДЕНЦИАЛЬНОСТЬ</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 xml:space="preserve">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455303" w:rsidRPr="00696018" w:rsidRDefault="000207A4" w:rsidP="002E2E1C">
      <w:pPr>
        <w:pStyle w:val="2"/>
        <w:numPr>
          <w:ilvl w:val="0"/>
          <w:numId w:val="3"/>
        </w:numPr>
        <w:shd w:val="clear" w:color="auto" w:fill="auto"/>
        <w:tabs>
          <w:tab w:val="left" w:pos="284"/>
        </w:tabs>
        <w:spacing w:after="260" w:line="220" w:lineRule="exact"/>
        <w:ind w:right="26" w:firstLine="0"/>
        <w:jc w:val="center"/>
        <w:rPr>
          <w:sz w:val="24"/>
          <w:szCs w:val="24"/>
        </w:rPr>
      </w:pPr>
      <w:r w:rsidRPr="00696018">
        <w:rPr>
          <w:sz w:val="24"/>
          <w:szCs w:val="24"/>
        </w:rPr>
        <w:t>ПРОЧИЕ УСЛОВИЯ.</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Настоящий Договор вступает в силу с даты его подписания и действует до полного исполнения Сторонами своих обязательств.</w:t>
      </w:r>
    </w:p>
    <w:p w:rsidR="00455303" w:rsidRPr="00696018" w:rsidRDefault="000207A4" w:rsidP="00696018">
      <w:pPr>
        <w:pStyle w:val="2"/>
        <w:shd w:val="clear" w:color="auto" w:fill="auto"/>
        <w:tabs>
          <w:tab w:val="left" w:leader="underscore" w:pos="2684"/>
          <w:tab w:val="left" w:leader="underscore" w:pos="2592"/>
        </w:tabs>
        <w:spacing w:after="0"/>
        <w:ind w:right="26" w:firstLine="709"/>
        <w:jc w:val="both"/>
        <w:rPr>
          <w:sz w:val="24"/>
          <w:szCs w:val="24"/>
        </w:rPr>
      </w:pPr>
      <w:r w:rsidRPr="00696018">
        <w:rPr>
          <w:sz w:val="24"/>
          <w:szCs w:val="24"/>
        </w:rPr>
        <w:t>Настоящий Договор распространяет свое действие на правоотношения Сторон, возникшие с «</w:t>
      </w:r>
      <w:r w:rsidR="004F4181">
        <w:rPr>
          <w:sz w:val="24"/>
          <w:szCs w:val="24"/>
        </w:rPr>
        <w:t>__</w:t>
      </w:r>
      <w:proofErr w:type="gramStart"/>
      <w:r w:rsidR="004F4181">
        <w:rPr>
          <w:sz w:val="24"/>
          <w:szCs w:val="24"/>
        </w:rPr>
        <w:t>_ »</w:t>
      </w:r>
      <w:proofErr w:type="gramEnd"/>
      <w:r w:rsidR="004F4181">
        <w:rPr>
          <w:sz w:val="24"/>
          <w:szCs w:val="24"/>
        </w:rPr>
        <w:t xml:space="preserve"> ноября</w:t>
      </w:r>
      <w:r w:rsidRPr="00696018">
        <w:rPr>
          <w:sz w:val="24"/>
          <w:szCs w:val="24"/>
        </w:rPr>
        <w:t xml:space="preserve"> 201</w:t>
      </w:r>
      <w:r w:rsidR="004F4181">
        <w:rPr>
          <w:sz w:val="24"/>
          <w:szCs w:val="24"/>
        </w:rPr>
        <w:t>5</w:t>
      </w:r>
      <w:r w:rsidRPr="00696018">
        <w:rPr>
          <w:sz w:val="24"/>
          <w:szCs w:val="24"/>
        </w:rPr>
        <w:t xml:space="preserve"> года.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Сторонами достигнуто соглашение о том, что все условия настоящего Договора являются существенными.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7" w:history="1">
        <w:r w:rsidRPr="00696018">
          <w:rPr>
            <w:rStyle w:val="a3"/>
            <w:sz w:val="24"/>
            <w:szCs w:val="24"/>
            <w:lang w:val="en-US" w:eastAsia="en-US" w:bidi="en-US"/>
          </w:rPr>
          <w:t>eroshkin</w:t>
        </w:r>
        <w:r w:rsidRPr="00696018">
          <w:rPr>
            <w:rStyle w:val="a3"/>
            <w:sz w:val="24"/>
            <w:szCs w:val="24"/>
            <w:lang w:eastAsia="en-US" w:bidi="en-US"/>
          </w:rPr>
          <w:t>.</w:t>
        </w:r>
        <w:r w:rsidRPr="00696018">
          <w:rPr>
            <w:rStyle w:val="a3"/>
            <w:sz w:val="24"/>
            <w:szCs w:val="24"/>
            <w:lang w:val="en-US" w:eastAsia="en-US" w:bidi="en-US"/>
          </w:rPr>
          <w:t>an</w:t>
        </w:r>
        <w:r w:rsidRPr="00696018">
          <w:rPr>
            <w:rStyle w:val="a3"/>
            <w:sz w:val="24"/>
            <w:szCs w:val="24"/>
            <w:lang w:eastAsia="en-US" w:bidi="en-US"/>
          </w:rPr>
          <w:t>@</w:t>
        </w:r>
        <w:r w:rsidRPr="00696018">
          <w:rPr>
            <w:rStyle w:val="a3"/>
            <w:sz w:val="24"/>
            <w:szCs w:val="24"/>
            <w:lang w:val="en-US" w:eastAsia="en-US" w:bidi="en-US"/>
          </w:rPr>
          <w:t>karelia</w:t>
        </w:r>
        <w:r w:rsidRPr="00696018">
          <w:rPr>
            <w:rStyle w:val="a3"/>
            <w:sz w:val="24"/>
            <w:szCs w:val="24"/>
            <w:lang w:eastAsia="en-US" w:bidi="en-US"/>
          </w:rPr>
          <w:t>.</w:t>
        </w:r>
        <w:r w:rsidRPr="00696018">
          <w:rPr>
            <w:rStyle w:val="a3"/>
            <w:sz w:val="24"/>
            <w:szCs w:val="24"/>
            <w:lang w:val="en-US" w:eastAsia="en-US" w:bidi="en-US"/>
          </w:rPr>
          <w:t>tgcl</w:t>
        </w:r>
        <w:r w:rsidRPr="00696018">
          <w:rPr>
            <w:rStyle w:val="a3"/>
            <w:sz w:val="24"/>
            <w:szCs w:val="24"/>
            <w:lang w:eastAsia="en-US" w:bidi="en-US"/>
          </w:rPr>
          <w:t>.</w:t>
        </w:r>
        <w:r w:rsidRPr="00696018">
          <w:rPr>
            <w:rStyle w:val="a3"/>
            <w:sz w:val="24"/>
            <w:szCs w:val="24"/>
            <w:lang w:val="en-US" w:eastAsia="en-US" w:bidi="en-US"/>
          </w:rPr>
          <w:t>ru</w:t>
        </w:r>
      </w:hyperlink>
      <w:r w:rsidRPr="00696018">
        <w:rPr>
          <w:sz w:val="24"/>
          <w:szCs w:val="24"/>
          <w:lang w:eastAsia="en-US" w:bidi="en-US"/>
        </w:rPr>
        <w:t xml:space="preserve"> </w:t>
      </w:r>
      <w:r w:rsidRPr="00696018">
        <w:rPr>
          <w:sz w:val="24"/>
          <w:szCs w:val="24"/>
        </w:rPr>
        <w:t>в течение 5 (пяти) календарных дней после таких изменений с подтверждением соответствующими документами.</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этом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После подписания настоящего Договора, все предыдущие письменные и устные соглашения, переговоры и переписка между сторонами теряют силу.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Настоящий Договор составлен в 2 (двух) экземплярах, имеющих одинаковую юридическую силу, по одному для каждой из Сторон.</w:t>
      </w:r>
      <w:r w:rsidRPr="00696018">
        <w:rPr>
          <w:sz w:val="24"/>
          <w:szCs w:val="24"/>
        </w:rPr>
        <w:br w:type="page"/>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Следующие приложения являются неотъемлемой частью настоящего Договора:</w:t>
      </w:r>
    </w:p>
    <w:p w:rsidR="00BD58D9" w:rsidRDefault="000207A4" w:rsidP="00696018">
      <w:pPr>
        <w:pStyle w:val="2"/>
        <w:shd w:val="clear" w:color="auto" w:fill="auto"/>
        <w:spacing w:after="0"/>
        <w:ind w:right="26" w:firstLine="709"/>
        <w:jc w:val="both"/>
        <w:rPr>
          <w:sz w:val="24"/>
          <w:szCs w:val="24"/>
        </w:rPr>
      </w:pPr>
      <w:r w:rsidRPr="00696018">
        <w:rPr>
          <w:sz w:val="24"/>
          <w:szCs w:val="24"/>
        </w:rPr>
        <w:t xml:space="preserve">Приложение № 1 </w:t>
      </w:r>
      <w:r w:rsidR="00BD58D9">
        <w:rPr>
          <w:sz w:val="24"/>
          <w:szCs w:val="24"/>
        </w:rPr>
        <w:t>–</w:t>
      </w:r>
      <w:r w:rsidRPr="00696018">
        <w:rPr>
          <w:sz w:val="24"/>
          <w:szCs w:val="24"/>
        </w:rPr>
        <w:t xml:space="preserve"> </w:t>
      </w:r>
      <w:r w:rsidR="00BD58D9">
        <w:rPr>
          <w:sz w:val="24"/>
          <w:szCs w:val="24"/>
        </w:rPr>
        <w:t>«Техническое задание»</w:t>
      </w:r>
    </w:p>
    <w:p w:rsidR="00455303" w:rsidRPr="00696018" w:rsidRDefault="00BD58D9" w:rsidP="00696018">
      <w:pPr>
        <w:pStyle w:val="2"/>
        <w:shd w:val="clear" w:color="auto" w:fill="auto"/>
        <w:spacing w:after="0"/>
        <w:ind w:right="26" w:firstLine="709"/>
        <w:jc w:val="both"/>
        <w:rPr>
          <w:sz w:val="24"/>
          <w:szCs w:val="24"/>
        </w:rPr>
      </w:pPr>
      <w:r>
        <w:rPr>
          <w:sz w:val="24"/>
          <w:szCs w:val="24"/>
        </w:rPr>
        <w:t xml:space="preserve">Приложение №1.1 - </w:t>
      </w:r>
      <w:r w:rsidR="000207A4" w:rsidRPr="00696018">
        <w:rPr>
          <w:sz w:val="24"/>
          <w:szCs w:val="24"/>
        </w:rPr>
        <w:t>«Задание на оценку»</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Приложение № 2 - «Смета оказания услуг».</w:t>
      </w:r>
    </w:p>
    <w:p w:rsidR="00455303" w:rsidRPr="00696018" w:rsidRDefault="000207A4" w:rsidP="00696018">
      <w:pPr>
        <w:pStyle w:val="2"/>
        <w:shd w:val="clear" w:color="auto" w:fill="auto"/>
        <w:spacing w:after="283"/>
        <w:ind w:right="26" w:firstLine="709"/>
        <w:jc w:val="both"/>
        <w:rPr>
          <w:sz w:val="24"/>
          <w:szCs w:val="24"/>
        </w:rPr>
      </w:pPr>
      <w:r w:rsidRPr="00696018">
        <w:rPr>
          <w:sz w:val="24"/>
          <w:szCs w:val="24"/>
        </w:rPr>
        <w:t>Приложение № 3 - «Соглашение о предоставлении сведений».</w:t>
      </w:r>
    </w:p>
    <w:p w:rsidR="00455303" w:rsidRPr="00696018" w:rsidRDefault="000207A4" w:rsidP="002E2E1C">
      <w:pPr>
        <w:pStyle w:val="2"/>
        <w:shd w:val="clear" w:color="auto" w:fill="auto"/>
        <w:spacing w:after="303" w:line="220" w:lineRule="exact"/>
        <w:ind w:right="26" w:firstLine="0"/>
        <w:jc w:val="center"/>
        <w:rPr>
          <w:sz w:val="24"/>
          <w:szCs w:val="24"/>
        </w:rPr>
      </w:pPr>
      <w:r w:rsidRPr="00696018">
        <w:rPr>
          <w:sz w:val="24"/>
          <w:szCs w:val="24"/>
        </w:rPr>
        <w:t>ЮРИДИЧЕСКИЕ АДРЕСА И ПОДПИСИ СТОРОН</w:t>
      </w:r>
    </w:p>
    <w:p w:rsidR="00455303" w:rsidRPr="00696018" w:rsidRDefault="000207A4" w:rsidP="00696018">
      <w:pPr>
        <w:pStyle w:val="21"/>
        <w:shd w:val="clear" w:color="auto" w:fill="auto"/>
        <w:tabs>
          <w:tab w:val="right" w:pos="8651"/>
        </w:tabs>
        <w:spacing w:before="0" w:after="260" w:line="220" w:lineRule="exact"/>
        <w:ind w:right="26" w:firstLine="709"/>
        <w:rPr>
          <w:sz w:val="24"/>
          <w:szCs w:val="24"/>
        </w:rPr>
      </w:pPr>
      <w:proofErr w:type="gramStart"/>
      <w:r w:rsidRPr="00696018">
        <w:rPr>
          <w:sz w:val="24"/>
          <w:szCs w:val="24"/>
        </w:rPr>
        <w:t>ЗАКАЗЧИК:</w:t>
      </w:r>
      <w:r w:rsidRPr="00696018">
        <w:rPr>
          <w:sz w:val="24"/>
          <w:szCs w:val="24"/>
        </w:rPr>
        <w:tab/>
      </w:r>
      <w:proofErr w:type="gramEnd"/>
      <w:r w:rsidRPr="00696018">
        <w:rPr>
          <w:sz w:val="24"/>
          <w:szCs w:val="24"/>
        </w:rPr>
        <w:t>ИСПОЛНИТЕЛЬ:</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ИНН /КПП</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Юридический адрес: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Почтовый адрес: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р/с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К/с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БИК</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ОГРН</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Контактный телефон:</w:t>
      </w:r>
    </w:p>
    <w:p w:rsidR="00455303" w:rsidRPr="00696018" w:rsidRDefault="000207A4" w:rsidP="002E2E1C">
      <w:pPr>
        <w:pStyle w:val="21"/>
        <w:shd w:val="clear" w:color="auto" w:fill="auto"/>
        <w:spacing w:before="0" w:after="0" w:line="274" w:lineRule="exact"/>
        <w:ind w:right="26"/>
        <w:jc w:val="left"/>
        <w:rPr>
          <w:sz w:val="24"/>
          <w:szCs w:val="24"/>
        </w:rPr>
      </w:pPr>
      <w:r w:rsidRPr="00696018">
        <w:rPr>
          <w:sz w:val="24"/>
          <w:szCs w:val="24"/>
        </w:rPr>
        <w:t>ОАО «Территориальная генерирующая компания № 1»</w:t>
      </w:r>
      <w:bookmarkStart w:id="0" w:name="_GoBack"/>
      <w:bookmarkEnd w:id="0"/>
    </w:p>
    <w:p w:rsidR="00390A23" w:rsidRDefault="000207A4" w:rsidP="002E2E1C">
      <w:pPr>
        <w:pStyle w:val="2"/>
        <w:shd w:val="clear" w:color="auto" w:fill="auto"/>
        <w:spacing w:after="0"/>
        <w:ind w:right="26" w:firstLine="0"/>
        <w:rPr>
          <w:sz w:val="24"/>
          <w:szCs w:val="24"/>
        </w:rPr>
      </w:pPr>
      <w:r w:rsidRPr="00696018">
        <w:rPr>
          <w:sz w:val="24"/>
          <w:szCs w:val="24"/>
        </w:rPr>
        <w:t xml:space="preserve">Юридический адрес: 198188, Российская Федерация, </w:t>
      </w:r>
      <w:proofErr w:type="spellStart"/>
      <w:r w:rsidRPr="00696018">
        <w:rPr>
          <w:sz w:val="24"/>
          <w:szCs w:val="24"/>
        </w:rPr>
        <w:t>г.Санкт</w:t>
      </w:r>
      <w:proofErr w:type="spellEnd"/>
      <w:r w:rsidRPr="00696018">
        <w:rPr>
          <w:sz w:val="24"/>
          <w:szCs w:val="24"/>
        </w:rPr>
        <w:t xml:space="preserve">-Петербург, </w:t>
      </w:r>
      <w:proofErr w:type="spellStart"/>
      <w:r w:rsidRPr="00696018">
        <w:rPr>
          <w:sz w:val="24"/>
          <w:szCs w:val="24"/>
        </w:rPr>
        <w:t>ул.Броневая</w:t>
      </w:r>
      <w:proofErr w:type="spellEnd"/>
      <w:r w:rsidRPr="00696018">
        <w:rPr>
          <w:sz w:val="24"/>
          <w:szCs w:val="24"/>
        </w:rPr>
        <w:t xml:space="preserve">, д. 6, литера Б </w:t>
      </w:r>
    </w:p>
    <w:p w:rsidR="00455303" w:rsidRPr="00696018" w:rsidRDefault="000207A4" w:rsidP="002E2E1C">
      <w:pPr>
        <w:pStyle w:val="2"/>
        <w:shd w:val="clear" w:color="auto" w:fill="auto"/>
        <w:spacing w:after="0"/>
        <w:ind w:right="26" w:firstLine="0"/>
        <w:rPr>
          <w:sz w:val="24"/>
          <w:szCs w:val="24"/>
        </w:rPr>
      </w:pPr>
      <w:r w:rsidRPr="00696018">
        <w:rPr>
          <w:sz w:val="24"/>
          <w:szCs w:val="24"/>
        </w:rPr>
        <w:t xml:space="preserve">Почтовый адрес: 197198, </w:t>
      </w:r>
      <w:proofErr w:type="spellStart"/>
      <w:r w:rsidRPr="00696018">
        <w:rPr>
          <w:sz w:val="24"/>
          <w:szCs w:val="24"/>
        </w:rPr>
        <w:t>г.Санкт</w:t>
      </w:r>
      <w:proofErr w:type="spellEnd"/>
      <w:r w:rsidRPr="00696018">
        <w:rPr>
          <w:sz w:val="24"/>
          <w:szCs w:val="24"/>
        </w:rPr>
        <w:t xml:space="preserve">- Петербург, </w:t>
      </w:r>
      <w:proofErr w:type="spellStart"/>
      <w:r w:rsidRPr="00696018">
        <w:rPr>
          <w:sz w:val="24"/>
          <w:szCs w:val="24"/>
        </w:rPr>
        <w:t>пр.Добролюбова</w:t>
      </w:r>
      <w:proofErr w:type="spellEnd"/>
      <w:r w:rsidRPr="00696018">
        <w:rPr>
          <w:sz w:val="24"/>
          <w:szCs w:val="24"/>
        </w:rPr>
        <w:t>, д. 16, корп.2,</w:t>
      </w:r>
    </w:p>
    <w:p w:rsidR="00455303" w:rsidRPr="00696018" w:rsidRDefault="000207A4" w:rsidP="002E2E1C">
      <w:pPr>
        <w:pStyle w:val="2"/>
        <w:shd w:val="clear" w:color="auto" w:fill="auto"/>
        <w:spacing w:after="0"/>
        <w:ind w:right="26" w:firstLine="0"/>
        <w:rPr>
          <w:sz w:val="24"/>
          <w:szCs w:val="24"/>
        </w:rPr>
      </w:pPr>
      <w:r w:rsidRPr="00696018">
        <w:rPr>
          <w:sz w:val="24"/>
          <w:szCs w:val="24"/>
        </w:rPr>
        <w:t>Лит. А, бизнес-центр «Арена-Холл»</w:t>
      </w:r>
    </w:p>
    <w:p w:rsidR="00390A23" w:rsidRDefault="000207A4" w:rsidP="002E2E1C">
      <w:pPr>
        <w:pStyle w:val="2"/>
        <w:shd w:val="clear" w:color="auto" w:fill="auto"/>
        <w:spacing w:after="0"/>
        <w:ind w:right="26" w:firstLine="0"/>
        <w:rPr>
          <w:sz w:val="24"/>
          <w:szCs w:val="24"/>
        </w:rPr>
      </w:pPr>
      <w:r w:rsidRPr="00696018">
        <w:rPr>
          <w:sz w:val="24"/>
          <w:szCs w:val="24"/>
        </w:rPr>
        <w:t xml:space="preserve">ИНН 7841312071, КПП 780501001 </w:t>
      </w:r>
    </w:p>
    <w:p w:rsidR="00390A23" w:rsidRDefault="000207A4" w:rsidP="002E2E1C">
      <w:pPr>
        <w:pStyle w:val="2"/>
        <w:shd w:val="clear" w:color="auto" w:fill="auto"/>
        <w:spacing w:after="0"/>
        <w:ind w:right="26" w:firstLine="0"/>
        <w:rPr>
          <w:sz w:val="24"/>
          <w:szCs w:val="24"/>
        </w:rPr>
      </w:pPr>
      <w:r w:rsidRPr="00696018">
        <w:rPr>
          <w:sz w:val="24"/>
          <w:szCs w:val="24"/>
        </w:rPr>
        <w:t xml:space="preserve">БИК 044 030 861 ОГРН 1057810153400 </w:t>
      </w:r>
    </w:p>
    <w:p w:rsidR="00390A23" w:rsidRDefault="000207A4" w:rsidP="002E2E1C">
      <w:pPr>
        <w:pStyle w:val="2"/>
        <w:shd w:val="clear" w:color="auto" w:fill="auto"/>
        <w:spacing w:after="0"/>
        <w:ind w:right="26" w:firstLine="0"/>
        <w:rPr>
          <w:sz w:val="24"/>
          <w:szCs w:val="24"/>
        </w:rPr>
      </w:pPr>
      <w:r w:rsidRPr="00696018">
        <w:rPr>
          <w:sz w:val="24"/>
          <w:szCs w:val="24"/>
        </w:rPr>
        <w:t>р\с 407 02 810 309 000 000</w:t>
      </w:r>
      <w:r w:rsidR="00390A23">
        <w:rPr>
          <w:sz w:val="24"/>
          <w:szCs w:val="24"/>
        </w:rPr>
        <w:t> </w:t>
      </w:r>
      <w:r w:rsidRPr="00696018">
        <w:rPr>
          <w:sz w:val="24"/>
          <w:szCs w:val="24"/>
        </w:rPr>
        <w:t xml:space="preserve">005 </w:t>
      </w:r>
    </w:p>
    <w:p w:rsidR="00390A23" w:rsidRDefault="000207A4" w:rsidP="002E2E1C">
      <w:pPr>
        <w:pStyle w:val="2"/>
        <w:shd w:val="clear" w:color="auto" w:fill="auto"/>
        <w:spacing w:after="0"/>
        <w:ind w:right="26" w:firstLine="0"/>
        <w:rPr>
          <w:sz w:val="24"/>
          <w:szCs w:val="24"/>
        </w:rPr>
      </w:pPr>
      <w:r w:rsidRPr="00696018">
        <w:rPr>
          <w:sz w:val="24"/>
          <w:szCs w:val="24"/>
        </w:rPr>
        <w:t>к/с 301 018 108 000 000 00</w:t>
      </w:r>
      <w:r w:rsidR="00390A23">
        <w:rPr>
          <w:sz w:val="24"/>
          <w:szCs w:val="24"/>
        </w:rPr>
        <w:t> </w:t>
      </w:r>
      <w:r w:rsidRPr="00696018">
        <w:rPr>
          <w:sz w:val="24"/>
          <w:szCs w:val="24"/>
        </w:rPr>
        <w:t xml:space="preserve">861 </w:t>
      </w:r>
    </w:p>
    <w:p w:rsidR="002E2E1C" w:rsidRDefault="000207A4" w:rsidP="002E2E1C">
      <w:pPr>
        <w:pStyle w:val="2"/>
        <w:shd w:val="clear" w:color="auto" w:fill="auto"/>
        <w:spacing w:after="0"/>
        <w:ind w:right="26" w:firstLine="0"/>
        <w:rPr>
          <w:sz w:val="24"/>
          <w:szCs w:val="24"/>
        </w:rPr>
      </w:pPr>
      <w:r w:rsidRPr="00696018">
        <w:rPr>
          <w:sz w:val="24"/>
          <w:szCs w:val="24"/>
        </w:rPr>
        <w:t xml:space="preserve">ОАО «АБ «РОССИЯ» г. Санкт-Петербург </w:t>
      </w:r>
    </w:p>
    <w:p w:rsidR="00455303" w:rsidRPr="00696018" w:rsidRDefault="000207A4" w:rsidP="002E2E1C">
      <w:pPr>
        <w:pStyle w:val="2"/>
        <w:shd w:val="clear" w:color="auto" w:fill="auto"/>
        <w:spacing w:after="0"/>
        <w:ind w:right="26" w:firstLine="0"/>
        <w:rPr>
          <w:sz w:val="24"/>
          <w:szCs w:val="24"/>
        </w:rPr>
      </w:pPr>
      <w:r w:rsidRPr="00696018">
        <w:rPr>
          <w:rStyle w:val="a7"/>
          <w:sz w:val="24"/>
          <w:szCs w:val="24"/>
        </w:rPr>
        <w:t>Филиал «Карельский» ОАО «ТГК-1»</w:t>
      </w:r>
    </w:p>
    <w:p w:rsidR="002E2E1C" w:rsidRDefault="000207A4" w:rsidP="002E2E1C">
      <w:pPr>
        <w:pStyle w:val="2"/>
        <w:shd w:val="clear" w:color="auto" w:fill="auto"/>
        <w:spacing w:after="236"/>
        <w:ind w:right="26" w:firstLine="0"/>
        <w:rPr>
          <w:sz w:val="24"/>
          <w:szCs w:val="24"/>
        </w:rPr>
      </w:pPr>
      <w:r w:rsidRPr="00696018">
        <w:rPr>
          <w:sz w:val="24"/>
          <w:szCs w:val="24"/>
        </w:rPr>
        <w:t xml:space="preserve">185035, г. Петрозаводск, ул. Кирова, д. 43 </w:t>
      </w:r>
    </w:p>
    <w:p w:rsidR="00455303" w:rsidRDefault="000207A4" w:rsidP="002E2E1C">
      <w:pPr>
        <w:pStyle w:val="2"/>
        <w:shd w:val="clear" w:color="auto" w:fill="auto"/>
        <w:spacing w:after="236"/>
        <w:ind w:right="26" w:firstLine="0"/>
        <w:rPr>
          <w:sz w:val="24"/>
          <w:szCs w:val="24"/>
        </w:rPr>
      </w:pPr>
      <w:r w:rsidRPr="00696018">
        <w:rPr>
          <w:sz w:val="24"/>
          <w:szCs w:val="24"/>
        </w:rPr>
        <w:t>ИНН 7841312071 КПП 100102001</w:t>
      </w:r>
    </w:p>
    <w:p w:rsidR="002E2E1C" w:rsidRDefault="002E2E1C" w:rsidP="002E2E1C">
      <w:pPr>
        <w:pStyle w:val="2"/>
        <w:shd w:val="clear" w:color="auto" w:fill="auto"/>
        <w:spacing w:after="236"/>
        <w:ind w:right="26" w:firstLine="0"/>
        <w:rPr>
          <w:sz w:val="24"/>
          <w:szCs w:val="24"/>
        </w:rPr>
      </w:pPr>
    </w:p>
    <w:p w:rsidR="002E2E1C" w:rsidRDefault="000207A4" w:rsidP="002E2E1C">
      <w:pPr>
        <w:pStyle w:val="2"/>
        <w:shd w:val="clear" w:color="auto" w:fill="auto"/>
        <w:spacing w:after="0" w:line="278" w:lineRule="exact"/>
        <w:ind w:right="26" w:firstLine="0"/>
        <w:rPr>
          <w:sz w:val="24"/>
          <w:szCs w:val="24"/>
        </w:rPr>
      </w:pPr>
      <w:r w:rsidRPr="00696018">
        <w:rPr>
          <w:sz w:val="24"/>
          <w:szCs w:val="24"/>
        </w:rPr>
        <w:t xml:space="preserve">Заместитель генерального директора </w:t>
      </w:r>
      <w:r w:rsidR="002E2E1C">
        <w:rPr>
          <w:sz w:val="24"/>
          <w:szCs w:val="24"/>
        </w:rPr>
        <w:t>–</w:t>
      </w:r>
      <w:r w:rsidRPr="00696018">
        <w:rPr>
          <w:sz w:val="24"/>
          <w:szCs w:val="24"/>
        </w:rPr>
        <w:t xml:space="preserve"> </w:t>
      </w:r>
    </w:p>
    <w:p w:rsidR="00455303" w:rsidRPr="00696018" w:rsidRDefault="000207A4" w:rsidP="002E2E1C">
      <w:pPr>
        <w:pStyle w:val="2"/>
        <w:shd w:val="clear" w:color="auto" w:fill="auto"/>
        <w:spacing w:after="0" w:line="278" w:lineRule="exact"/>
        <w:ind w:right="26" w:firstLine="0"/>
        <w:rPr>
          <w:sz w:val="24"/>
          <w:szCs w:val="24"/>
        </w:rPr>
      </w:pPr>
      <w:r w:rsidRPr="00696018">
        <w:rPr>
          <w:sz w:val="24"/>
          <w:szCs w:val="24"/>
        </w:rPr>
        <w:t>директор филиала «Карельский» ОАО «ТГК-1»</w:t>
      </w:r>
    </w:p>
    <w:p w:rsidR="002E2E1C" w:rsidRPr="00696018" w:rsidRDefault="002E2E1C" w:rsidP="002E2E1C">
      <w:pPr>
        <w:pStyle w:val="2"/>
        <w:framePr w:h="221" w:wrap="around" w:vAnchor="text" w:hAnchor="page" w:x="8909" w:y="686"/>
        <w:shd w:val="clear" w:color="auto" w:fill="auto"/>
        <w:spacing w:after="0" w:line="210" w:lineRule="exact"/>
        <w:ind w:right="26" w:firstLine="0"/>
        <w:rPr>
          <w:sz w:val="24"/>
          <w:szCs w:val="24"/>
        </w:rPr>
      </w:pPr>
      <w:r w:rsidRPr="00696018">
        <w:rPr>
          <w:rStyle w:val="Exact"/>
          <w:spacing w:val="0"/>
          <w:sz w:val="24"/>
          <w:szCs w:val="24"/>
        </w:rPr>
        <w:t>Директор</w:t>
      </w:r>
    </w:p>
    <w:p w:rsidR="002E2E1C" w:rsidRDefault="002E2E1C" w:rsidP="002E2E1C">
      <w:pPr>
        <w:pStyle w:val="2"/>
        <w:shd w:val="clear" w:color="auto" w:fill="auto"/>
        <w:spacing w:after="548" w:line="220" w:lineRule="exact"/>
        <w:ind w:right="26" w:firstLine="0"/>
        <w:rPr>
          <w:sz w:val="24"/>
          <w:szCs w:val="24"/>
        </w:rPr>
      </w:pPr>
    </w:p>
    <w:p w:rsidR="00455303" w:rsidRPr="00696018" w:rsidRDefault="002E2E1C" w:rsidP="002E2E1C">
      <w:pPr>
        <w:pStyle w:val="2"/>
        <w:shd w:val="clear" w:color="auto" w:fill="auto"/>
        <w:spacing w:after="548" w:line="220" w:lineRule="exact"/>
        <w:ind w:right="26" w:firstLine="0"/>
        <w:rPr>
          <w:sz w:val="24"/>
          <w:szCs w:val="24"/>
        </w:rPr>
      </w:pPr>
      <w:r>
        <w:rPr>
          <w:sz w:val="24"/>
          <w:szCs w:val="24"/>
        </w:rPr>
        <w:t xml:space="preserve">                                                         </w:t>
      </w:r>
      <w:r w:rsidR="000207A4" w:rsidRPr="00696018">
        <w:rPr>
          <w:sz w:val="24"/>
          <w:szCs w:val="24"/>
        </w:rPr>
        <w:t>В.В. Белов</w:t>
      </w:r>
    </w:p>
    <w:p w:rsidR="00455303" w:rsidRDefault="002E2E1C" w:rsidP="002E2E1C">
      <w:pPr>
        <w:pStyle w:val="2"/>
        <w:shd w:val="clear" w:color="auto" w:fill="auto"/>
        <w:tabs>
          <w:tab w:val="right" w:pos="4651"/>
        </w:tabs>
        <w:spacing w:after="0" w:line="220" w:lineRule="exact"/>
        <w:ind w:right="26" w:firstLine="0"/>
        <w:jc w:val="both"/>
        <w:rPr>
          <w:sz w:val="24"/>
          <w:szCs w:val="24"/>
        </w:rPr>
      </w:pPr>
      <w:r>
        <w:rPr>
          <w:sz w:val="24"/>
          <w:szCs w:val="24"/>
        </w:rPr>
        <w:t>Г</w:t>
      </w:r>
      <w:r w:rsidR="000207A4" w:rsidRPr="00696018">
        <w:rPr>
          <w:sz w:val="24"/>
          <w:szCs w:val="24"/>
        </w:rPr>
        <w:t>лавный бухгалтер</w:t>
      </w:r>
      <w:r>
        <w:rPr>
          <w:sz w:val="24"/>
          <w:szCs w:val="24"/>
        </w:rPr>
        <w:t>_____________</w:t>
      </w:r>
      <w:proofErr w:type="spellStart"/>
      <w:r w:rsidR="000207A4" w:rsidRPr="00696018">
        <w:rPr>
          <w:sz w:val="24"/>
          <w:szCs w:val="24"/>
        </w:rPr>
        <w:t>Е.В.Герлиц</w:t>
      </w:r>
      <w:proofErr w:type="spellEnd"/>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DA0FD8" w:rsidRPr="00DA0FD8" w:rsidRDefault="00DA0FD8" w:rsidP="00DA0FD8">
      <w:pPr>
        <w:widowControl/>
        <w:ind w:left="6372" w:hanging="1127"/>
        <w:rPr>
          <w:rFonts w:ascii="Times New Roman" w:eastAsia="Times New Roman" w:hAnsi="Times New Roman" w:cs="Times New Roman"/>
          <w:color w:val="auto"/>
          <w:sz w:val="20"/>
          <w:szCs w:val="20"/>
          <w:lang w:bidi="ar-SA"/>
        </w:rPr>
      </w:pPr>
    </w:p>
    <w:tbl>
      <w:tblPr>
        <w:tblpPr w:leftFromText="180" w:rightFromText="180" w:vertAnchor="text" w:horzAnchor="margin" w:tblpXSpec="right" w:tblpY="-227"/>
        <w:tblW w:w="0" w:type="auto"/>
        <w:tblLook w:val="01E0" w:firstRow="1" w:lastRow="1" w:firstColumn="1" w:lastColumn="1" w:noHBand="0" w:noVBand="0"/>
      </w:tblPr>
      <w:tblGrid>
        <w:gridCol w:w="2870"/>
      </w:tblGrid>
      <w:tr w:rsidR="00DA0FD8" w:rsidRPr="00DA0FD8" w:rsidTr="00770B4D">
        <w:trPr>
          <w:trHeight w:val="211"/>
        </w:trPr>
        <w:tc>
          <w:tcPr>
            <w:tcW w:w="2870" w:type="dxa"/>
          </w:tcPr>
          <w:p w:rsidR="00DA0FD8" w:rsidRPr="00DA0FD8" w:rsidRDefault="00DA0FD8" w:rsidP="00770B4D">
            <w:pPr>
              <w:widowControl/>
              <w:jc w:val="both"/>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Приложение № </w:t>
            </w:r>
            <w:r w:rsidR="00BD58D9">
              <w:rPr>
                <w:rFonts w:ascii="Times New Roman" w:eastAsia="Times New Roman" w:hAnsi="Times New Roman" w:cs="Times New Roman"/>
                <w:color w:val="auto"/>
                <w:sz w:val="20"/>
                <w:szCs w:val="20"/>
                <w:lang w:bidi="ar-SA"/>
              </w:rPr>
              <w:t>1.</w:t>
            </w:r>
            <w:r w:rsidRPr="00DA0FD8">
              <w:rPr>
                <w:rFonts w:ascii="Times New Roman" w:eastAsia="Times New Roman" w:hAnsi="Times New Roman" w:cs="Times New Roman"/>
                <w:color w:val="auto"/>
                <w:sz w:val="20"/>
                <w:szCs w:val="20"/>
                <w:lang w:bidi="ar-SA"/>
              </w:rPr>
              <w:t>1</w:t>
            </w:r>
          </w:p>
        </w:tc>
      </w:tr>
      <w:tr w:rsidR="00DA0FD8" w:rsidRPr="00DA0FD8" w:rsidTr="00770B4D">
        <w:trPr>
          <w:trHeight w:val="409"/>
        </w:trPr>
        <w:tc>
          <w:tcPr>
            <w:tcW w:w="2870" w:type="dxa"/>
          </w:tcPr>
          <w:p w:rsidR="00DA0FD8" w:rsidRPr="00DA0FD8" w:rsidRDefault="00DA0FD8" w:rsidP="00770B4D">
            <w:pPr>
              <w:widowControl/>
              <w:jc w:val="both"/>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к Договору оказания </w:t>
            </w:r>
          </w:p>
          <w:p w:rsidR="00DA0FD8" w:rsidRPr="00DA0FD8" w:rsidRDefault="00DA0FD8" w:rsidP="00770B4D">
            <w:pPr>
              <w:widowControl/>
              <w:jc w:val="both"/>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услуг по оценке №___ </w:t>
            </w:r>
          </w:p>
        </w:tc>
      </w:tr>
      <w:tr w:rsidR="00DA0FD8" w:rsidRPr="00DA0FD8" w:rsidTr="00770B4D">
        <w:trPr>
          <w:trHeight w:val="211"/>
        </w:trPr>
        <w:tc>
          <w:tcPr>
            <w:tcW w:w="2870" w:type="dxa"/>
          </w:tcPr>
          <w:p w:rsidR="00DA0FD8" w:rsidRPr="00DA0FD8" w:rsidRDefault="00DA0FD8" w:rsidP="00770B4D">
            <w:pPr>
              <w:widowControl/>
              <w:jc w:val="both"/>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от  </w:t>
            </w:r>
          </w:p>
        </w:tc>
      </w:tr>
    </w:tbl>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ЗАДАНИ</w:t>
      </w:r>
      <w:r>
        <w:rPr>
          <w:rFonts w:ascii="Times New Roman" w:eastAsia="Times New Roman" w:hAnsi="Times New Roman" w:cs="Times New Roman"/>
          <w:b/>
          <w:bCs/>
          <w:color w:val="auto"/>
          <w:sz w:val="20"/>
          <w:szCs w:val="20"/>
          <w:lang w:bidi="ar-SA"/>
        </w:rPr>
        <w:t>Е</w:t>
      </w:r>
      <w:r w:rsidRPr="00DA0FD8">
        <w:rPr>
          <w:rFonts w:ascii="Times New Roman" w:eastAsia="Times New Roman" w:hAnsi="Times New Roman" w:cs="Times New Roman"/>
          <w:b/>
          <w:bCs/>
          <w:color w:val="auto"/>
          <w:sz w:val="20"/>
          <w:szCs w:val="20"/>
          <w:lang w:bidi="ar-SA"/>
        </w:rPr>
        <w:t xml:space="preserve"> НА ОЦЕНКУ </w:t>
      </w: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DA0FD8" w:rsidRPr="00DA0FD8" w:rsidRDefault="00DA0FD8" w:rsidP="00DA0FD8">
      <w:pPr>
        <w:widowControl/>
        <w:numPr>
          <w:ilvl w:val="0"/>
          <w:numId w:val="7"/>
        </w:numPr>
        <w:spacing w:after="120"/>
        <w:jc w:val="both"/>
        <w:rPr>
          <w:rFonts w:ascii="Times New Roman" w:eastAsia="Times New Roman" w:hAnsi="Times New Roman" w:cs="Times New Roman"/>
          <w:b/>
          <w:color w:val="auto"/>
          <w:sz w:val="20"/>
          <w:szCs w:val="20"/>
          <w:lang w:bidi="ar-SA"/>
        </w:rPr>
      </w:pPr>
      <w:r w:rsidRPr="00DA0FD8">
        <w:rPr>
          <w:rFonts w:ascii="Times New Roman" w:eastAsia="Times New Roman" w:hAnsi="Times New Roman" w:cs="Times New Roman"/>
          <w:b/>
          <w:bCs/>
          <w:color w:val="auto"/>
          <w:sz w:val="20"/>
          <w:szCs w:val="20"/>
          <w:lang w:bidi="ar-SA"/>
        </w:rPr>
        <w:t>Вид оказываемых услуг: ____________________________________________</w:t>
      </w:r>
    </w:p>
    <w:p w:rsidR="00DA0FD8" w:rsidRPr="00DA0FD8" w:rsidRDefault="00DA0FD8" w:rsidP="00DA0FD8">
      <w:pPr>
        <w:widowControl/>
        <w:numPr>
          <w:ilvl w:val="0"/>
          <w:numId w:val="7"/>
        </w:numPr>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Объект оценки:</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____________________</w:t>
      </w:r>
      <w:proofErr w:type="gramStart"/>
      <w:r w:rsidRPr="00DA0FD8">
        <w:rPr>
          <w:rFonts w:ascii="Times New Roman" w:eastAsia="Times New Roman" w:hAnsi="Times New Roman" w:cs="Times New Roman"/>
          <w:bCs/>
          <w:color w:val="auto"/>
          <w:sz w:val="20"/>
          <w:szCs w:val="20"/>
          <w:lang w:bidi="ar-SA"/>
        </w:rPr>
        <w:t>_ ,</w:t>
      </w:r>
      <w:proofErr w:type="gramEnd"/>
      <w:r w:rsidRPr="00DA0FD8">
        <w:rPr>
          <w:rFonts w:ascii="Times New Roman" w:eastAsia="Times New Roman" w:hAnsi="Times New Roman" w:cs="Times New Roman"/>
          <w:bCs/>
          <w:color w:val="auto"/>
          <w:sz w:val="20"/>
          <w:szCs w:val="20"/>
          <w:lang w:bidi="ar-SA"/>
        </w:rPr>
        <w:t xml:space="preserve"> расположенный по адресу:  _____________                       .</w:t>
      </w:r>
    </w:p>
    <w:p w:rsidR="00DA0FD8" w:rsidRPr="00DA0FD8" w:rsidRDefault="00DA0FD8" w:rsidP="00DA0FD8">
      <w:pPr>
        <w:keepNext/>
        <w:widowControl/>
        <w:numPr>
          <w:ilvl w:val="0"/>
          <w:numId w:val="7"/>
        </w:numPr>
        <w:jc w:val="both"/>
        <w:rPr>
          <w:rFonts w:ascii="Times New Roman" w:eastAsia="Times New Roman" w:hAnsi="Times New Roman" w:cs="Times New Roman"/>
          <w:b/>
          <w:color w:val="auto"/>
          <w:sz w:val="20"/>
          <w:szCs w:val="20"/>
          <w:lang w:bidi="ar-SA"/>
        </w:rPr>
      </w:pPr>
      <w:r w:rsidRPr="00DA0FD8">
        <w:rPr>
          <w:rFonts w:ascii="Times New Roman" w:eastAsia="Times New Roman" w:hAnsi="Times New Roman" w:cs="Times New Roman"/>
          <w:b/>
          <w:color w:val="auto"/>
          <w:sz w:val="20"/>
          <w:szCs w:val="20"/>
          <w:lang w:bidi="ar-SA"/>
        </w:rPr>
        <w:t>Имущественные права на объект оценки:</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numPr>
          <w:ilvl w:val="0"/>
          <w:numId w:val="7"/>
        </w:numPr>
        <w:jc w:val="both"/>
        <w:rPr>
          <w:rFonts w:ascii="Times New Roman" w:eastAsia="Times New Roman" w:hAnsi="Times New Roman" w:cs="Times New Roman"/>
          <w:b/>
          <w:color w:val="auto"/>
          <w:sz w:val="20"/>
          <w:szCs w:val="20"/>
          <w:lang w:bidi="ar-SA"/>
        </w:rPr>
      </w:pPr>
      <w:r w:rsidRPr="00DA0FD8">
        <w:rPr>
          <w:rFonts w:ascii="Times New Roman" w:eastAsia="Times New Roman" w:hAnsi="Times New Roman" w:cs="Times New Roman"/>
          <w:b/>
          <w:color w:val="auto"/>
          <w:sz w:val="20"/>
          <w:szCs w:val="20"/>
          <w:lang w:bidi="ar-SA"/>
        </w:rPr>
        <w:t>Оцениваемые права:</w:t>
      </w:r>
      <w:r w:rsidRPr="00DA0FD8">
        <w:rPr>
          <w:rFonts w:ascii="Times New Roman" w:eastAsia="Times New Roman" w:hAnsi="Times New Roman" w:cs="Times New Roman"/>
          <w:color w:val="auto"/>
          <w:sz w:val="20"/>
          <w:szCs w:val="20"/>
          <w:lang w:bidi="ar-SA"/>
        </w:rPr>
        <w:t xml:space="preserve"> </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numPr>
          <w:ilvl w:val="0"/>
          <w:numId w:val="7"/>
        </w:numPr>
        <w:jc w:val="both"/>
        <w:rPr>
          <w:rFonts w:ascii="Times New Roman" w:eastAsia="Times New Roman" w:hAnsi="Times New Roman" w:cs="Times New Roman"/>
          <w:b/>
          <w:color w:val="auto"/>
          <w:sz w:val="20"/>
          <w:szCs w:val="20"/>
          <w:lang w:bidi="ar-SA"/>
        </w:rPr>
      </w:pPr>
      <w:r w:rsidRPr="00DA0FD8">
        <w:rPr>
          <w:rFonts w:ascii="Times New Roman" w:eastAsia="Times New Roman" w:hAnsi="Times New Roman" w:cs="Times New Roman"/>
          <w:b/>
          <w:bCs/>
          <w:color w:val="auto"/>
          <w:sz w:val="20"/>
          <w:szCs w:val="20"/>
          <w:lang w:bidi="ar-SA"/>
        </w:rPr>
        <w:t>Цель оценки, предполагаемое использование результатов оценки и связанные с этим ограничения:</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numPr>
          <w:ilvl w:val="0"/>
          <w:numId w:val="7"/>
        </w:numPr>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Вид стоимости:</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numPr>
          <w:ilvl w:val="0"/>
          <w:numId w:val="7"/>
        </w:numPr>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Дата оценки</w:t>
      </w:r>
    </w:p>
    <w:p w:rsidR="00DA0FD8" w:rsidRPr="00DA0FD8" w:rsidRDefault="00DA0FD8" w:rsidP="00DA0FD8">
      <w:pPr>
        <w:widowControl/>
        <w:ind w:left="644"/>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w:t>
      </w:r>
      <w:r w:rsidRPr="00DA0FD8">
        <w:rPr>
          <w:rFonts w:ascii="Times New Roman" w:eastAsia="Times New Roman" w:hAnsi="Times New Roman" w:cs="Times New Roman"/>
          <w:color w:val="auto"/>
          <w:sz w:val="20"/>
          <w:szCs w:val="20"/>
          <w:lang w:bidi="ar-SA"/>
        </w:rPr>
        <w:t xml:space="preserve">     </w:t>
      </w:r>
      <w:r w:rsidRPr="00DA0FD8">
        <w:rPr>
          <w:rFonts w:ascii="Times New Roman" w:eastAsia="Times New Roman" w:hAnsi="Times New Roman" w:cs="Times New Roman"/>
          <w:bCs/>
          <w:color w:val="auto"/>
          <w:sz w:val="20"/>
          <w:szCs w:val="20"/>
          <w:lang w:bidi="ar-SA"/>
        </w:rPr>
        <w:t>»                201          г.</w:t>
      </w:r>
    </w:p>
    <w:p w:rsidR="00DA0FD8" w:rsidRPr="00DA0FD8" w:rsidRDefault="00DA0FD8" w:rsidP="00DA0FD8">
      <w:pPr>
        <w:widowControl/>
        <w:numPr>
          <w:ilvl w:val="0"/>
          <w:numId w:val="7"/>
        </w:numPr>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Срок проведения оценки:</w:t>
      </w:r>
    </w:p>
    <w:p w:rsidR="00DA0FD8" w:rsidRPr="00DA0FD8" w:rsidRDefault="00DA0FD8" w:rsidP="00DA0FD8">
      <w:pPr>
        <w:widowControl/>
        <w:ind w:left="644"/>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color w:val="auto"/>
          <w:sz w:val="20"/>
          <w:szCs w:val="20"/>
          <w:lang w:bidi="ar-SA"/>
        </w:rPr>
        <w:t>«___» (____________) рабочих дней с момента передачи документов и информации, необходимой для оказания услуг по настоящему Дополнительному соглашению.</w:t>
      </w:r>
    </w:p>
    <w:p w:rsidR="00DA0FD8" w:rsidRPr="00DA0FD8" w:rsidRDefault="00DA0FD8" w:rsidP="00DA0FD8">
      <w:pPr>
        <w:widowControl/>
        <w:numPr>
          <w:ilvl w:val="0"/>
          <w:numId w:val="7"/>
        </w:numPr>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Допущения и ограничения, на которых должна основываться оценка</w:t>
      </w:r>
    </w:p>
    <w:p w:rsidR="00DA0FD8" w:rsidRPr="00DA0FD8" w:rsidRDefault="00DA0FD8" w:rsidP="00DA0FD8">
      <w:pPr>
        <w:widowControl/>
        <w:numPr>
          <w:ilvl w:val="0"/>
          <w:numId w:val="5"/>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Оценка производится в предположении отсутствия каких-либо обременений оцениваемых прав; </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Оценка производится в предположении предоставления Заказчиком достаточной и достоверной информации по объекту оценки;</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Отчет об оценке содержит профессиональное мнение оценщиков относительно стоимости объекта оценки только в указанных целях и по состоянию на дату оценки.</w:t>
      </w:r>
      <w:r w:rsidRPr="00DA0FD8">
        <w:rPr>
          <w:rFonts w:ascii="Times New Roman" w:eastAsia="Times New Roman" w:hAnsi="Times New Roman" w:cs="Times New Roman"/>
          <w:color w:val="auto"/>
          <w:sz w:val="20"/>
          <w:szCs w:val="20"/>
          <w:lang w:bidi="ar-SA"/>
        </w:rPr>
        <w:t xml:space="preserve"> </w:t>
      </w:r>
      <w:r w:rsidRPr="00DA0FD8">
        <w:rPr>
          <w:rFonts w:ascii="Times New Roman" w:eastAsia="Times New Roman" w:hAnsi="Times New Roman" w:cs="Times New Roman"/>
          <w:bCs/>
          <w:color w:val="auto"/>
          <w:sz w:val="20"/>
          <w:szCs w:val="20"/>
          <w:lang w:bidi="ar-SA"/>
        </w:rPr>
        <w:t>Результаты оценки стоимости объекта оценки могут быть признаны рекомендуемыми для целей совершения сделки с объектом оценки, если с даты составления отчета об оценке до даты совершения сделки с объектом оценки или даты представления публичной оферты прошло не более 6 месяцев.</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 xml:space="preserve">Финансовые отчеты и другая необходимая информация, предоставленная Заказчиком или его представителями в ходе проведения оценки, принимаются без какой-либо проверки, как в полной мере и корректно отражающие условия и результаты деятельности предприятия в течение соответствующих периодов. </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В рамках оказания услуг по оценке оценщики не проводят специальных экспертиз, в том числе юридическую экспертизу правового положения объекта оценки, строительно-техническую, технологическую и экологическую экспертизу объекта оценки, аудиторскую проверку финансовой отчетности и инвентаризацию составных частей объекта оценки.</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Объект оценки рассматривается с учетом лишь тех ограничений и сервитутов, которые оговариваются в отчете об оценке. Оценщики не несут ответственности ни за наличие таких скрытых фактов, ни за необходимость выявления таковых.</w:t>
      </w:r>
    </w:p>
    <w:p w:rsidR="00DA0FD8" w:rsidRPr="00DA0FD8" w:rsidRDefault="00DA0FD8" w:rsidP="00DA0FD8">
      <w:pPr>
        <w:widowControl/>
        <w:numPr>
          <w:ilvl w:val="0"/>
          <w:numId w:val="6"/>
        </w:numPr>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Прочие допущения и ограничения, возникающие в процессе оценки, будут приведены в отчете об оценке.</w:t>
      </w:r>
    </w:p>
    <w:p w:rsidR="00DA0FD8" w:rsidRPr="00DA0FD8" w:rsidRDefault="00DA0FD8" w:rsidP="00DA0FD8">
      <w:pPr>
        <w:widowControl/>
        <w:numPr>
          <w:ilvl w:val="0"/>
          <w:numId w:val="7"/>
        </w:numPr>
        <w:tabs>
          <w:tab w:val="num" w:pos="709"/>
        </w:tabs>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Форма отчета</w:t>
      </w:r>
    </w:p>
    <w:p w:rsidR="00DA0FD8" w:rsidRPr="00DA0FD8" w:rsidRDefault="00DA0FD8" w:rsidP="00DA0FD8">
      <w:pPr>
        <w:widowControl/>
        <w:tabs>
          <w:tab w:val="num" w:pos="709"/>
        </w:tabs>
        <w:ind w:firstLine="709"/>
        <w:jc w:val="both"/>
        <w:rPr>
          <w:rFonts w:ascii="Times New Roman" w:eastAsia="Times New Roman" w:hAnsi="Times New Roman" w:cs="Times New Roman"/>
          <w:bCs/>
          <w:color w:val="auto"/>
          <w:sz w:val="20"/>
          <w:szCs w:val="20"/>
          <w:lang w:bidi="ar-SA"/>
        </w:rPr>
      </w:pPr>
      <w:r w:rsidRPr="00DA0FD8">
        <w:rPr>
          <w:rFonts w:ascii="Times New Roman" w:eastAsia="Times New Roman" w:hAnsi="Times New Roman" w:cs="Times New Roman"/>
          <w:bCs/>
          <w:color w:val="auto"/>
          <w:sz w:val="20"/>
          <w:szCs w:val="20"/>
          <w:lang w:bidi="ar-SA"/>
        </w:rPr>
        <w:t>Письменная, два экземпляра – Заказчику, один – Исполнителю.</w:t>
      </w:r>
    </w:p>
    <w:p w:rsidR="00DA0FD8" w:rsidRPr="00DA0FD8" w:rsidRDefault="00DA0FD8" w:rsidP="00DA0FD8">
      <w:pPr>
        <w:widowControl/>
        <w:tabs>
          <w:tab w:val="num" w:pos="709"/>
        </w:tabs>
        <w:jc w:val="both"/>
        <w:rPr>
          <w:rFonts w:ascii="Times New Roman" w:eastAsia="Times New Roman" w:hAnsi="Times New Roman" w:cs="Times New Roman"/>
          <w:bCs/>
          <w:color w:val="auto"/>
          <w:sz w:val="20"/>
          <w:szCs w:val="20"/>
          <w:lang w:bidi="ar-SA"/>
        </w:rPr>
      </w:pPr>
    </w:p>
    <w:p w:rsidR="00DA0FD8" w:rsidRPr="00DA0FD8" w:rsidRDefault="00DA0FD8" w:rsidP="00DA0FD8">
      <w:pPr>
        <w:widowControl/>
        <w:numPr>
          <w:ilvl w:val="0"/>
          <w:numId w:val="7"/>
        </w:numPr>
        <w:tabs>
          <w:tab w:val="num" w:pos="709"/>
        </w:tabs>
        <w:spacing w:line="274" w:lineRule="auto"/>
        <w:jc w:val="both"/>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Стороны:</w:t>
      </w:r>
    </w:p>
    <w:tbl>
      <w:tblPr>
        <w:tblW w:w="4752" w:type="pct"/>
        <w:tblInd w:w="430" w:type="dxa"/>
        <w:tblCellMar>
          <w:left w:w="70" w:type="dxa"/>
          <w:right w:w="70" w:type="dxa"/>
        </w:tblCellMar>
        <w:tblLook w:val="0000" w:firstRow="0" w:lastRow="0" w:firstColumn="0" w:lastColumn="0" w:noHBand="0" w:noVBand="0"/>
      </w:tblPr>
      <w:tblGrid>
        <w:gridCol w:w="4251"/>
        <w:gridCol w:w="981"/>
        <w:gridCol w:w="3795"/>
      </w:tblGrid>
      <w:tr w:rsidR="00DA0FD8" w:rsidRPr="00DA0FD8" w:rsidTr="004649A5">
        <w:tc>
          <w:tcPr>
            <w:tcW w:w="2354"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ЗАКАЗЧИК:</w:t>
            </w:r>
          </w:p>
        </w:tc>
        <w:tc>
          <w:tcPr>
            <w:tcW w:w="543" w:type="pct"/>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p>
        </w:tc>
        <w:tc>
          <w:tcPr>
            <w:tcW w:w="2102"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ИСПОЛНИТЕЛЬ:</w:t>
            </w:r>
          </w:p>
        </w:tc>
      </w:tr>
      <w:tr w:rsidR="00DA0FD8" w:rsidRPr="00DA0FD8" w:rsidTr="004649A5">
        <w:trPr>
          <w:trHeight w:val="1026"/>
        </w:trPr>
        <w:tc>
          <w:tcPr>
            <w:tcW w:w="2354" w:type="pct"/>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 </w:t>
            </w:r>
          </w:p>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____________________/                      /</w:t>
            </w:r>
          </w:p>
        </w:tc>
        <w:tc>
          <w:tcPr>
            <w:tcW w:w="543" w:type="pct"/>
            <w:tcMar>
              <w:top w:w="0" w:type="dxa"/>
              <w:left w:w="108" w:type="dxa"/>
              <w:bottom w:w="0" w:type="dxa"/>
              <w:right w:w="108" w:type="dxa"/>
            </w:tcMar>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p>
        </w:tc>
        <w:tc>
          <w:tcPr>
            <w:tcW w:w="2102"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_______________/                /</w:t>
            </w:r>
          </w:p>
        </w:tc>
      </w:tr>
    </w:tbl>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0407CC" w:rsidRDefault="000407CC" w:rsidP="000407CC">
      <w:pPr>
        <w:widowControl/>
        <w:ind w:firstLine="6946"/>
        <w:rPr>
          <w:rFonts w:ascii="Times New Roman" w:eastAsia="Times New Roman" w:hAnsi="Times New Roman" w:cs="Times New Roman"/>
          <w:color w:val="auto"/>
          <w:sz w:val="20"/>
          <w:szCs w:val="20"/>
          <w:lang w:bidi="ar-SA"/>
        </w:rPr>
      </w:pPr>
    </w:p>
    <w:p w:rsidR="00DA0FD8" w:rsidRDefault="00DA0FD8" w:rsidP="000407CC">
      <w:pPr>
        <w:widowControl/>
        <w:ind w:firstLine="6946"/>
        <w:rPr>
          <w:rFonts w:ascii="Times New Roman" w:eastAsia="Times New Roman" w:hAnsi="Times New Roman" w:cs="Times New Roman"/>
          <w:color w:val="auto"/>
          <w:sz w:val="20"/>
          <w:szCs w:val="20"/>
          <w:lang w:bidi="ar-SA"/>
        </w:rPr>
      </w:pP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r w:rsidRPr="000407CC">
        <w:rPr>
          <w:rFonts w:ascii="Times New Roman" w:eastAsia="Times New Roman" w:hAnsi="Times New Roman" w:cs="Times New Roman"/>
          <w:color w:val="auto"/>
          <w:sz w:val="20"/>
          <w:szCs w:val="20"/>
          <w:lang w:bidi="ar-SA"/>
        </w:rPr>
        <w:t>Приложение 3</w:t>
      </w: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r w:rsidRPr="000407CC">
        <w:rPr>
          <w:rFonts w:ascii="Times New Roman" w:eastAsia="Times New Roman" w:hAnsi="Times New Roman" w:cs="Times New Roman"/>
          <w:color w:val="auto"/>
          <w:sz w:val="20"/>
          <w:szCs w:val="20"/>
          <w:lang w:bidi="ar-SA"/>
        </w:rPr>
        <w:t>к Договору № ____</w:t>
      </w: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r w:rsidRPr="000407CC">
        <w:rPr>
          <w:rFonts w:ascii="Times New Roman" w:eastAsia="Times New Roman" w:hAnsi="Times New Roman" w:cs="Times New Roman"/>
          <w:color w:val="auto"/>
          <w:sz w:val="20"/>
          <w:szCs w:val="20"/>
          <w:lang w:bidi="ar-SA"/>
        </w:rPr>
        <w:t xml:space="preserve">от </w:t>
      </w:r>
      <w:proofErr w:type="gramStart"/>
      <w:r w:rsidRPr="000407CC">
        <w:rPr>
          <w:rFonts w:ascii="Times New Roman" w:eastAsia="Times New Roman" w:hAnsi="Times New Roman" w:cs="Times New Roman"/>
          <w:color w:val="auto"/>
          <w:sz w:val="20"/>
          <w:szCs w:val="20"/>
          <w:lang w:bidi="ar-SA"/>
        </w:rPr>
        <w:t>« _</w:t>
      </w:r>
      <w:proofErr w:type="gramEnd"/>
      <w:r w:rsidRPr="000407CC">
        <w:rPr>
          <w:rFonts w:ascii="Times New Roman" w:eastAsia="Times New Roman" w:hAnsi="Times New Roman" w:cs="Times New Roman"/>
          <w:color w:val="auto"/>
          <w:sz w:val="20"/>
          <w:szCs w:val="20"/>
          <w:lang w:bidi="ar-SA"/>
        </w:rPr>
        <w:t xml:space="preserve">__» __________ 2015г.  </w:t>
      </w:r>
    </w:p>
    <w:p w:rsidR="000407CC" w:rsidRPr="000407CC" w:rsidRDefault="000407CC" w:rsidP="000407CC">
      <w:pPr>
        <w:widowControl/>
        <w:rPr>
          <w:rFonts w:ascii="Times New Roman" w:eastAsia="Times New Roman" w:hAnsi="Times New Roman" w:cs="Times New Roman"/>
          <w:color w:val="auto"/>
          <w:spacing w:val="-14"/>
          <w:lang w:bidi="ar-SA"/>
        </w:rPr>
      </w:pPr>
    </w:p>
    <w:p w:rsidR="000407CC" w:rsidRPr="000407CC" w:rsidRDefault="000407CC" w:rsidP="000407CC">
      <w:pPr>
        <w:widowControl/>
        <w:tabs>
          <w:tab w:val="left" w:pos="5577"/>
        </w:tabs>
        <w:ind w:left="40"/>
        <w:jc w:val="right"/>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tabs>
          <w:tab w:val="left" w:pos="284"/>
          <w:tab w:val="left" w:leader="underscore" w:pos="413"/>
          <w:tab w:val="left" w:leader="underscore" w:pos="7805"/>
        </w:tabs>
        <w:ind w:right="60"/>
        <w:jc w:val="center"/>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Соглашение о предоставлении сведений</w:t>
      </w:r>
    </w:p>
    <w:p w:rsidR="000407CC" w:rsidRPr="000407CC" w:rsidRDefault="000407CC" w:rsidP="000407CC">
      <w:pPr>
        <w:tabs>
          <w:tab w:val="left" w:pos="2843"/>
        </w:tabs>
        <w:ind w:right="60"/>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 xml:space="preserve">                                к договору № _________/__________от «___</w:t>
      </w:r>
      <w:proofErr w:type="gramStart"/>
      <w:r w:rsidRPr="000407CC">
        <w:rPr>
          <w:rFonts w:ascii="Times New Roman" w:eastAsiaTheme="minorHAnsi" w:hAnsi="Times New Roman" w:cs="Times New Roman"/>
          <w:color w:val="auto"/>
          <w:lang w:eastAsia="en-US" w:bidi="ar-SA"/>
        </w:rPr>
        <w:t>_»_</w:t>
      </w:r>
      <w:proofErr w:type="gramEnd"/>
      <w:r w:rsidRPr="000407CC">
        <w:rPr>
          <w:rFonts w:ascii="Times New Roman" w:eastAsiaTheme="minorHAnsi" w:hAnsi="Times New Roman" w:cs="Times New Roman"/>
          <w:color w:val="auto"/>
          <w:lang w:eastAsia="en-US" w:bidi="ar-SA"/>
        </w:rPr>
        <w:t>________201__г.</w:t>
      </w:r>
    </w:p>
    <w:p w:rsidR="000407CC" w:rsidRPr="000407CC"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color w:val="auto"/>
          <w:lang w:eastAsia="en-US" w:bidi="ar-SA"/>
        </w:rPr>
      </w:pPr>
    </w:p>
    <w:p w:rsidR="000407CC" w:rsidRPr="000407CC" w:rsidRDefault="000407CC" w:rsidP="000407CC">
      <w:pPr>
        <w:tabs>
          <w:tab w:val="left" w:pos="284"/>
          <w:tab w:val="left" w:leader="underscore" w:pos="413"/>
          <w:tab w:val="left" w:pos="7063"/>
        </w:tabs>
        <w:ind w:right="60"/>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i/>
          <w:color w:val="auto"/>
          <w:lang w:eastAsia="en-US" w:bidi="ar-SA"/>
        </w:rPr>
        <w:t xml:space="preserve">г. Петрозаводск                                                                       </w:t>
      </w:r>
      <w:proofErr w:type="gramStart"/>
      <w:r w:rsidRPr="000407CC">
        <w:rPr>
          <w:rFonts w:ascii="Times New Roman" w:eastAsiaTheme="minorHAnsi" w:hAnsi="Times New Roman" w:cs="Times New Roman"/>
          <w:i/>
          <w:color w:val="auto"/>
          <w:lang w:eastAsia="en-US" w:bidi="ar-SA"/>
        </w:rPr>
        <w:t xml:space="preserve">   </w:t>
      </w:r>
      <w:r w:rsidRPr="000407CC">
        <w:rPr>
          <w:rFonts w:ascii="Times New Roman" w:eastAsiaTheme="minorHAnsi" w:hAnsi="Times New Roman" w:cs="Times New Roman"/>
          <w:color w:val="auto"/>
          <w:lang w:eastAsia="en-US" w:bidi="ar-SA"/>
        </w:rPr>
        <w:t>«</w:t>
      </w:r>
      <w:proofErr w:type="gramEnd"/>
      <w:r w:rsidRPr="000407CC">
        <w:rPr>
          <w:rFonts w:ascii="Times New Roman" w:eastAsiaTheme="minorHAnsi" w:hAnsi="Times New Roman" w:cs="Times New Roman"/>
          <w:color w:val="auto"/>
          <w:lang w:eastAsia="en-US" w:bidi="ar-SA"/>
        </w:rPr>
        <w:t>___» _________201__г.</w:t>
      </w:r>
    </w:p>
    <w:p w:rsidR="000407CC" w:rsidRPr="000407CC"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color w:val="auto"/>
          <w:lang w:eastAsia="en-US" w:bidi="ar-SA"/>
        </w:rPr>
      </w:pPr>
    </w:p>
    <w:p w:rsidR="000407CC" w:rsidRPr="00DA0FD8"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shd w:val="clear" w:color="auto" w:fill="FFFFFF"/>
          <w:lang w:eastAsia="en-US" w:bidi="ar-SA"/>
        </w:rPr>
      </w:pPr>
    </w:p>
    <w:p w:rsidR="000407CC" w:rsidRPr="00DA0FD8" w:rsidRDefault="000407CC" w:rsidP="000407CC">
      <w:pPr>
        <w:ind w:right="60"/>
        <w:jc w:val="both"/>
        <w:rPr>
          <w:rFonts w:ascii="Times New Roman" w:eastAsiaTheme="minorHAnsi" w:hAnsi="Times New Roman" w:cs="Times New Roman"/>
          <w:shd w:val="clear" w:color="auto" w:fill="FFFFFF"/>
          <w:lang w:eastAsia="en-US" w:bidi="ar-SA"/>
        </w:rPr>
      </w:pPr>
      <w:r w:rsidRPr="00DA0FD8">
        <w:rPr>
          <w:rFonts w:ascii="Times New Roman" w:eastAsiaTheme="minorHAnsi" w:hAnsi="Times New Roman" w:cs="Times New Roman"/>
          <w:shd w:val="clear" w:color="auto" w:fill="FFFFFF"/>
          <w:lang w:eastAsia="en-US" w:bidi="ar-SA"/>
        </w:rPr>
        <w:tab/>
        <w:t xml:space="preserve">Исполнитель в течение 15 дней с момента получения запроса представляет Заказчику документы, подтверждающие размер расходов, понесенных </w:t>
      </w:r>
      <w:r w:rsidR="00DA0FD8" w:rsidRPr="00DA0FD8">
        <w:rPr>
          <w:rFonts w:ascii="Times New Roman" w:eastAsiaTheme="minorHAnsi" w:hAnsi="Times New Roman" w:cs="Times New Roman"/>
          <w:shd w:val="clear" w:color="auto" w:fill="FFFFFF"/>
          <w:lang w:eastAsia="en-US" w:bidi="ar-SA"/>
        </w:rPr>
        <w:t>Исполнителе</w:t>
      </w:r>
      <w:r w:rsidRPr="00DA0FD8">
        <w:rPr>
          <w:rFonts w:ascii="Times New Roman" w:eastAsiaTheme="minorHAnsi" w:hAnsi="Times New Roman" w:cs="Times New Roman"/>
          <w:shd w:val="clear" w:color="auto" w:fill="FFFFFF"/>
          <w:lang w:eastAsia="en-US" w:bidi="ar-SA"/>
        </w:rPr>
        <w:t>м при оказании Услуг, по усмотрению Заказчика.</w:t>
      </w:r>
    </w:p>
    <w:p w:rsidR="000407CC" w:rsidRPr="00DA0FD8" w:rsidRDefault="000407CC" w:rsidP="000407CC">
      <w:pPr>
        <w:tabs>
          <w:tab w:val="left" w:pos="284"/>
        </w:tabs>
        <w:ind w:right="60" w:firstLine="426"/>
        <w:jc w:val="both"/>
        <w:rPr>
          <w:rFonts w:ascii="Times New Roman" w:eastAsiaTheme="minorHAnsi" w:hAnsi="Times New Roman" w:cs="Times New Roman"/>
          <w:shd w:val="clear" w:color="auto" w:fill="FFFFFF"/>
          <w:lang w:eastAsia="en-US" w:bidi="ar-SA"/>
        </w:rPr>
      </w:pPr>
      <w:r w:rsidRPr="00DA0FD8">
        <w:rPr>
          <w:rFonts w:ascii="Times New Roman" w:eastAsiaTheme="minorHAnsi" w:hAnsi="Times New Roman" w:cs="Times New Roman"/>
          <w:shd w:val="clear" w:color="auto" w:fill="FFFFFF"/>
          <w:lang w:eastAsia="en-US" w:bidi="ar-SA"/>
        </w:rPr>
        <w:tab/>
        <w:t xml:space="preserve">За несвоевременное представление документов </w:t>
      </w:r>
      <w:r w:rsidR="00DA0FD8" w:rsidRPr="00DA0FD8">
        <w:rPr>
          <w:rFonts w:ascii="Times New Roman" w:eastAsiaTheme="minorHAnsi" w:hAnsi="Times New Roman" w:cs="Times New Roman"/>
          <w:shd w:val="clear" w:color="auto" w:fill="FFFFFF"/>
          <w:lang w:eastAsia="en-US" w:bidi="ar-SA"/>
        </w:rPr>
        <w:t>Исполнитель</w:t>
      </w:r>
      <w:r w:rsidRPr="00DA0FD8">
        <w:rPr>
          <w:rFonts w:ascii="Times New Roman" w:eastAsiaTheme="minorHAnsi" w:hAnsi="Times New Roman" w:cs="Times New Roman"/>
          <w:shd w:val="clear" w:color="auto" w:fill="FFFFFF"/>
          <w:lang w:eastAsia="en-US" w:bidi="ar-SA"/>
        </w:rPr>
        <w:t xml:space="preserve"> уплачивает Заказчику штраф 0,01% от суммы неподтвержденных расходов за каждый день просрочки. </w:t>
      </w:r>
    </w:p>
    <w:p w:rsidR="000407CC" w:rsidRPr="000407CC" w:rsidRDefault="000407CC" w:rsidP="000407CC">
      <w:pPr>
        <w:shd w:val="clear" w:color="auto" w:fill="FFFFFF"/>
        <w:tabs>
          <w:tab w:val="left" w:pos="284"/>
        </w:tabs>
        <w:ind w:right="60"/>
        <w:jc w:val="both"/>
        <w:rPr>
          <w:rFonts w:ascii="Times New Roman" w:eastAsiaTheme="minorHAnsi" w:hAnsi="Times New Roman" w:cs="Times New Roman"/>
          <w:color w:val="auto"/>
          <w:lang w:eastAsia="en-US" w:bidi="ar-SA"/>
        </w:rPr>
      </w:pPr>
      <w:r w:rsidRP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shd w:val="clear" w:color="auto" w:fill="FFFFFF"/>
          <w:lang w:eastAsia="en-US" w:bidi="ar-SA"/>
        </w:rPr>
        <w:t xml:space="preserve">Исполнитель </w:t>
      </w:r>
      <w:r w:rsidRPr="000407CC">
        <w:rPr>
          <w:rFonts w:ascii="Times New Roman" w:eastAsiaTheme="minorHAnsi" w:hAnsi="Times New Roman" w:cs="Times New Roman"/>
          <w:color w:val="auto"/>
          <w:shd w:val="clear" w:color="auto" w:fill="FFFFFF"/>
          <w:lang w:eastAsia="en-US" w:bidi="ar-SA"/>
        </w:rPr>
        <w:t xml:space="preserve">выражает свое согласие на передачу в ОАО «Газпром» документов, подтверждающих размер понесенных расходов. </w:t>
      </w:r>
    </w:p>
    <w:p w:rsidR="000407CC" w:rsidRPr="000407CC" w:rsidRDefault="000407CC" w:rsidP="000407CC">
      <w:pPr>
        <w:shd w:val="clear" w:color="auto" w:fill="FFFFFF"/>
        <w:tabs>
          <w:tab w:val="left" w:pos="284"/>
        </w:tabs>
        <w:ind w:right="60"/>
        <w:jc w:val="both"/>
        <w:rPr>
          <w:rFonts w:ascii="Times New Roman" w:eastAsiaTheme="minorHAnsi" w:hAnsi="Times New Roman" w:cs="Times New Roman"/>
          <w:color w:val="auto"/>
          <w:shd w:val="clear" w:color="auto" w:fill="FFFFFF"/>
          <w:lang w:eastAsia="en-US" w:bidi="ar-SA"/>
        </w:rPr>
      </w:pPr>
      <w:r w:rsidRPr="000407CC">
        <w:rPr>
          <w:rFonts w:ascii="Times New Roman" w:eastAsiaTheme="minorHAnsi" w:hAnsi="Times New Roman" w:cs="Times New Roman"/>
          <w:color w:val="auto"/>
          <w:shd w:val="clear" w:color="auto" w:fill="FFFFFF"/>
          <w:lang w:eastAsia="en-US" w:bidi="ar-SA"/>
        </w:rPr>
        <w:tab/>
      </w:r>
      <w:r w:rsidRPr="000407CC">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shd w:val="clear" w:color="auto" w:fill="FFFFFF"/>
          <w:lang w:eastAsia="en-US" w:bidi="ar-SA"/>
        </w:rPr>
        <w:t xml:space="preserve">Исполнитель </w:t>
      </w:r>
      <w:r w:rsidRPr="000407CC">
        <w:rPr>
          <w:rFonts w:ascii="Times New Roman" w:eastAsiaTheme="minorHAnsi" w:hAnsi="Times New Roman" w:cs="Times New Roman"/>
          <w:color w:val="auto"/>
          <w:shd w:val="clear" w:color="auto" w:fill="FFFFFF"/>
          <w:lang w:eastAsia="en-US" w:bidi="ar-SA"/>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0407CC" w:rsidRPr="000407CC" w:rsidRDefault="000407CC" w:rsidP="000407CC">
      <w:pPr>
        <w:widowControl/>
        <w:tabs>
          <w:tab w:val="left" w:pos="567"/>
          <w:tab w:val="left" w:pos="851"/>
        </w:tabs>
        <w:spacing w:after="160" w:line="259" w:lineRule="auto"/>
        <w:ind w:left="1134"/>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 xml:space="preserve">  </w:t>
      </w:r>
      <w:r w:rsidR="00DA0FD8">
        <w:rPr>
          <w:rFonts w:ascii="Times New Roman" w:eastAsiaTheme="minorHAnsi" w:hAnsi="Times New Roman" w:cs="Times New Roman"/>
          <w:color w:val="auto"/>
          <w:lang w:eastAsia="en-US" w:bidi="ar-SA"/>
        </w:rPr>
        <w:tab/>
      </w:r>
      <w:r w:rsidRPr="00DA0FD8">
        <w:rPr>
          <w:rFonts w:ascii="Times New Roman" w:eastAsiaTheme="minorHAnsi" w:hAnsi="Times New Roman" w:cs="Times New Roman"/>
          <w:color w:val="auto"/>
          <w:shd w:val="clear" w:color="auto" w:fill="FFFFFF"/>
          <w:lang w:eastAsia="en-US" w:bidi="ar-SA"/>
        </w:rPr>
        <w:t xml:space="preserve">Исполнитель________________    </w:t>
      </w:r>
      <w:r w:rsidR="00DA0FD8">
        <w:rPr>
          <w:rFonts w:ascii="Times New Roman" w:eastAsiaTheme="minorHAnsi" w:hAnsi="Times New Roman" w:cs="Times New Roman"/>
          <w:color w:val="auto"/>
          <w:shd w:val="clear" w:color="auto" w:fill="FFFFFF"/>
          <w:lang w:eastAsia="en-US" w:bidi="ar-SA"/>
        </w:rPr>
        <w:tab/>
      </w:r>
      <w:r w:rsid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color w:val="auto"/>
          <w:shd w:val="clear" w:color="auto" w:fill="FFFFFF"/>
          <w:lang w:eastAsia="en-US" w:bidi="ar-SA"/>
        </w:rPr>
        <w:t>Заказчик ____________________________</w:t>
      </w:r>
    </w:p>
    <w:p w:rsidR="000407CC" w:rsidRPr="000407CC" w:rsidRDefault="000407CC" w:rsidP="000407CC">
      <w:pPr>
        <w:widowControl/>
        <w:ind w:firstLine="708"/>
        <w:jc w:val="both"/>
        <w:rPr>
          <w:rFonts w:ascii="Times New Roman" w:eastAsia="Times New Roman" w:hAnsi="Times New Roman" w:cs="Times New Roman"/>
          <w:snapToGrid w:val="0"/>
          <w:color w:val="auto"/>
          <w:lang w:bidi="ar-SA"/>
        </w:rPr>
      </w:pPr>
    </w:p>
    <w:p w:rsidR="000407CC" w:rsidRPr="000407CC" w:rsidRDefault="000407CC" w:rsidP="000407CC">
      <w:pPr>
        <w:widowControl/>
        <w:spacing w:after="160" w:line="259" w:lineRule="auto"/>
        <w:rPr>
          <w:rFonts w:asciiTheme="minorHAnsi" w:eastAsiaTheme="minorHAnsi" w:hAnsiTheme="minorHAnsi" w:cstheme="minorBidi"/>
          <w:color w:val="auto"/>
          <w:sz w:val="22"/>
          <w:szCs w:val="22"/>
          <w:lang w:eastAsia="en-US" w:bidi="ar-SA"/>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Pr="00696018" w:rsidRDefault="000407CC" w:rsidP="002E2E1C">
      <w:pPr>
        <w:pStyle w:val="2"/>
        <w:shd w:val="clear" w:color="auto" w:fill="auto"/>
        <w:tabs>
          <w:tab w:val="right" w:pos="4651"/>
        </w:tabs>
        <w:spacing w:after="0" w:line="220" w:lineRule="exact"/>
        <w:ind w:right="26" w:firstLine="0"/>
        <w:jc w:val="both"/>
        <w:rPr>
          <w:sz w:val="24"/>
          <w:szCs w:val="24"/>
        </w:rPr>
      </w:pPr>
    </w:p>
    <w:sectPr w:rsidR="000407CC" w:rsidRPr="00696018" w:rsidSect="00696018">
      <w:footerReference w:type="default" r:id="rId8"/>
      <w:type w:val="continuous"/>
      <w:pgSz w:w="11909" w:h="16838"/>
      <w:pgMar w:top="938" w:right="710" w:bottom="1735"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F8A" w:rsidRDefault="00382F8A">
      <w:r>
        <w:separator/>
      </w:r>
    </w:p>
  </w:endnote>
  <w:endnote w:type="continuationSeparator" w:id="0">
    <w:p w:rsidR="00382F8A" w:rsidRDefault="0038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03" w:rsidRDefault="002F0E66">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770890</wp:posOffset>
              </wp:positionH>
              <wp:positionV relativeFrom="page">
                <wp:posOffset>9995535</wp:posOffset>
              </wp:positionV>
              <wp:extent cx="5937250" cy="147320"/>
              <wp:effectExtent l="0" t="381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303" w:rsidRDefault="000207A4">
                          <w:pPr>
                            <w:pStyle w:val="a6"/>
                            <w:shd w:val="clear" w:color="auto" w:fill="auto"/>
                            <w:tabs>
                              <w:tab w:val="right" w:pos="9350"/>
                            </w:tabs>
                            <w:spacing w:line="240" w:lineRule="auto"/>
                          </w:pPr>
                          <w:r>
                            <w:t>Нетиповой договор</w:t>
                          </w:r>
                          <w:r>
                            <w:tab/>
                          </w:r>
                          <w:r>
                            <w:rPr>
                              <w:rStyle w:val="9pt"/>
                              <w:i/>
                              <w:iCs/>
                            </w:rPr>
                            <w:t xml:space="preserve">стр. </w:t>
                          </w:r>
                          <w:r>
                            <w:fldChar w:fldCharType="begin"/>
                          </w:r>
                          <w:r>
                            <w:instrText xml:space="preserve"> PAGE \* MERGEFORMAT </w:instrText>
                          </w:r>
                          <w:r>
                            <w:fldChar w:fldCharType="separate"/>
                          </w:r>
                          <w:r w:rsidR="00843B20" w:rsidRPr="00843B20">
                            <w:rPr>
                              <w:rStyle w:val="9pt"/>
                              <w:i/>
                              <w:iCs/>
                              <w:noProof/>
                            </w:rPr>
                            <w:t>7</w:t>
                          </w:r>
                          <w:r>
                            <w:rPr>
                              <w:rStyle w:val="9pt"/>
                              <w:i/>
                              <w:iCs/>
                            </w:rPr>
                            <w:fldChar w:fldCharType="end"/>
                          </w:r>
                          <w:r>
                            <w:rPr>
                              <w:rStyle w:val="9pt"/>
                              <w:i/>
                              <w:iCs/>
                            </w:rPr>
                            <w:t xml:space="preserve"> из </w:t>
                          </w:r>
                          <w:r w:rsidR="004D3331">
                            <w:rPr>
                              <w:rStyle w:val="9pt"/>
                              <w:i/>
                              <w:iCs/>
                            </w:rPr>
                            <w:t>9</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0.7pt;margin-top:787.05pt;width:467.5pt;height:11.6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" filled="f" stroked="f">
              <v:textbox style="mso-fit-shape-to-text:t" inset="0,0,0,0">
                <w:txbxContent>
                  <w:p w:rsidR="00455303" w:rsidRDefault="000207A4">
                    <w:pPr>
                      <w:pStyle w:val="a6"/>
                      <w:shd w:val="clear" w:color="auto" w:fill="auto"/>
                      <w:tabs>
                        <w:tab w:val="right" w:pos="9350"/>
                      </w:tabs>
                      <w:spacing w:line="240" w:lineRule="auto"/>
                    </w:pPr>
                    <w:r>
                      <w:t>Нетиповой договор</w:t>
                    </w:r>
                    <w:r>
                      <w:tab/>
                    </w:r>
                    <w:r>
                      <w:rPr>
                        <w:rStyle w:val="9pt"/>
                        <w:i/>
                        <w:iCs/>
                      </w:rPr>
                      <w:t xml:space="preserve">стр. </w:t>
                    </w:r>
                    <w:r>
                      <w:fldChar w:fldCharType="begin"/>
                    </w:r>
                    <w:r>
                      <w:instrText xml:space="preserve"> PAGE \* MERGEFORMAT </w:instrText>
                    </w:r>
                    <w:r>
                      <w:fldChar w:fldCharType="separate"/>
                    </w:r>
                    <w:r w:rsidR="00843B20" w:rsidRPr="00843B20">
                      <w:rPr>
                        <w:rStyle w:val="9pt"/>
                        <w:i/>
                        <w:iCs/>
                        <w:noProof/>
                      </w:rPr>
                      <w:t>7</w:t>
                    </w:r>
                    <w:r>
                      <w:rPr>
                        <w:rStyle w:val="9pt"/>
                        <w:i/>
                        <w:iCs/>
                      </w:rPr>
                      <w:fldChar w:fldCharType="end"/>
                    </w:r>
                    <w:r>
                      <w:rPr>
                        <w:rStyle w:val="9pt"/>
                        <w:i/>
                        <w:iCs/>
                      </w:rPr>
                      <w:t xml:space="preserve"> из </w:t>
                    </w:r>
                    <w:r w:rsidR="004D3331">
                      <w:rPr>
                        <w:rStyle w:val="9pt"/>
                        <w:i/>
                        <w:iCs/>
                      </w:rPr>
                      <w:t>9</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F8A" w:rsidRDefault="00382F8A"/>
  </w:footnote>
  <w:footnote w:type="continuationSeparator" w:id="0">
    <w:p w:rsidR="00382F8A" w:rsidRDefault="00382F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317C7"/>
    <w:multiLevelType w:val="multilevel"/>
    <w:tmpl w:val="4C604D64"/>
    <w:lvl w:ilvl="0">
      <w:start w:val="1"/>
      <w:numFmt w:val="decimal"/>
      <w:lvlText w:val="%1."/>
      <w:lvlJc w:val="left"/>
      <w:pPr>
        <w:tabs>
          <w:tab w:val="num" w:pos="644"/>
        </w:tabs>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756B29"/>
    <w:multiLevelType w:val="multilevel"/>
    <w:tmpl w:val="06A8AAA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DC4E62"/>
    <w:multiLevelType w:val="multilevel"/>
    <w:tmpl w:val="8514E0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E90F2A"/>
    <w:multiLevelType w:val="hybridMultilevel"/>
    <w:tmpl w:val="0088AD6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DC357B7"/>
    <w:multiLevelType w:val="multilevel"/>
    <w:tmpl w:val="CFFC8BA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CD3B08"/>
    <w:multiLevelType w:val="hybridMultilevel"/>
    <w:tmpl w:val="DEB0AFA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951155"/>
    <w:multiLevelType w:val="hybridMultilevel"/>
    <w:tmpl w:val="5458350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09"/>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303"/>
    <w:rsid w:val="000207A4"/>
    <w:rsid w:val="000407CC"/>
    <w:rsid w:val="001A60D1"/>
    <w:rsid w:val="002E2E1C"/>
    <w:rsid w:val="002F0E66"/>
    <w:rsid w:val="00382F8A"/>
    <w:rsid w:val="00390A23"/>
    <w:rsid w:val="003D241E"/>
    <w:rsid w:val="00455303"/>
    <w:rsid w:val="004D3331"/>
    <w:rsid w:val="004F4181"/>
    <w:rsid w:val="005026CF"/>
    <w:rsid w:val="005A0AA8"/>
    <w:rsid w:val="00601224"/>
    <w:rsid w:val="00696018"/>
    <w:rsid w:val="00770B4D"/>
    <w:rsid w:val="00843B20"/>
    <w:rsid w:val="009234D0"/>
    <w:rsid w:val="00951EEE"/>
    <w:rsid w:val="00A05107"/>
    <w:rsid w:val="00BD58D9"/>
    <w:rsid w:val="00DA0FD8"/>
    <w:rsid w:val="00DD7852"/>
    <w:rsid w:val="00E16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CDEDDBC-75F0-4A37-BF5B-F498C080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z w:val="22"/>
      <w:szCs w:val="22"/>
      <w:u w:val="none"/>
    </w:rPr>
  </w:style>
  <w:style w:type="character" w:customStyle="1" w:styleId="a5">
    <w:name w:val="Колонтитул_"/>
    <w:basedOn w:val="a0"/>
    <w:link w:val="a6"/>
    <w:rPr>
      <w:rFonts w:ascii="Calibri" w:eastAsia="Calibri" w:hAnsi="Calibri" w:cs="Calibri"/>
      <w:b w:val="0"/>
      <w:bCs w:val="0"/>
      <w:i/>
      <w:iCs/>
      <w:smallCaps w:val="0"/>
      <w:strike w:val="0"/>
      <w:sz w:val="19"/>
      <w:szCs w:val="19"/>
      <w:u w:val="none"/>
    </w:rPr>
  </w:style>
  <w:style w:type="character" w:customStyle="1" w:styleId="9pt">
    <w:name w:val="Колонтитул + 9 pt"/>
    <w:basedOn w:val="a5"/>
    <w:rPr>
      <w:rFonts w:ascii="Calibri" w:eastAsia="Calibri" w:hAnsi="Calibri" w:cs="Calibri"/>
      <w:b w:val="0"/>
      <w:bCs w:val="0"/>
      <w:i/>
      <w:iCs/>
      <w:smallCaps w:val="0"/>
      <w:strike w:val="0"/>
      <w:color w:val="000000"/>
      <w:spacing w:val="0"/>
      <w:w w:val="100"/>
      <w:position w:val="0"/>
      <w:sz w:val="18"/>
      <w:szCs w:val="18"/>
      <w:u w:val="none"/>
      <w:lang w:val="ru-RU" w:eastAsia="ru-RU" w:bidi="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2"/>
      <w:szCs w:val="22"/>
      <w:u w:val="none"/>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0">
    <w:name w:val="Заголовок №1_"/>
    <w:basedOn w:val="a0"/>
    <w:link w:val="11"/>
    <w:rPr>
      <w:rFonts w:ascii="Arial" w:eastAsia="Arial" w:hAnsi="Arial" w:cs="Arial"/>
      <w:b w:val="0"/>
      <w:bCs w:val="0"/>
      <w:i w:val="0"/>
      <w:iCs w:val="0"/>
      <w:smallCaps w:val="0"/>
      <w:strike w:val="0"/>
      <w:sz w:val="22"/>
      <w:szCs w:val="22"/>
      <w:u w:val="none"/>
    </w:rPr>
  </w:style>
  <w:style w:type="paragraph" w:customStyle="1" w:styleId="2">
    <w:name w:val="Основной текст2"/>
    <w:basedOn w:val="a"/>
    <w:link w:val="a4"/>
    <w:pPr>
      <w:shd w:val="clear" w:color="auto" w:fill="FFFFFF"/>
      <w:spacing w:after="480" w:line="274" w:lineRule="exact"/>
      <w:ind w:hanging="120"/>
    </w:pPr>
    <w:rPr>
      <w:rFonts w:ascii="Times New Roman" w:eastAsia="Times New Roman" w:hAnsi="Times New Roman" w:cs="Times New Roman"/>
      <w:sz w:val="22"/>
      <w:szCs w:val="22"/>
    </w:rPr>
  </w:style>
  <w:style w:type="paragraph" w:customStyle="1" w:styleId="a6">
    <w:name w:val="Колонтитул"/>
    <w:basedOn w:val="a"/>
    <w:link w:val="a5"/>
    <w:pPr>
      <w:shd w:val="clear" w:color="auto" w:fill="FFFFFF"/>
      <w:spacing w:line="0" w:lineRule="atLeast"/>
    </w:pPr>
    <w:rPr>
      <w:rFonts w:ascii="Calibri" w:eastAsia="Calibri" w:hAnsi="Calibri" w:cs="Calibri"/>
      <w:i/>
      <w:iCs/>
      <w:sz w:val="19"/>
      <w:szCs w:val="19"/>
    </w:rPr>
  </w:style>
  <w:style w:type="paragraph" w:customStyle="1" w:styleId="21">
    <w:name w:val="Основной текст (2)"/>
    <w:basedOn w:val="a"/>
    <w:link w:val="20"/>
    <w:pPr>
      <w:shd w:val="clear" w:color="auto" w:fill="FFFFFF"/>
      <w:spacing w:before="360" w:after="360" w:line="0" w:lineRule="atLeast"/>
      <w:jc w:val="both"/>
    </w:pPr>
    <w:rPr>
      <w:rFonts w:ascii="Times New Roman" w:eastAsia="Times New Roman" w:hAnsi="Times New Roman" w:cs="Times New Roman"/>
      <w:b/>
      <w:bCs/>
      <w:sz w:val="22"/>
      <w:szCs w:val="22"/>
    </w:rPr>
  </w:style>
  <w:style w:type="paragraph" w:customStyle="1" w:styleId="11">
    <w:name w:val="Заголовок №1"/>
    <w:basedOn w:val="a"/>
    <w:link w:val="10"/>
    <w:pPr>
      <w:shd w:val="clear" w:color="auto" w:fill="FFFFFF"/>
      <w:spacing w:after="60" w:line="0" w:lineRule="atLeast"/>
      <w:outlineLvl w:val="0"/>
    </w:pPr>
    <w:rPr>
      <w:rFonts w:ascii="Arial" w:eastAsia="Arial" w:hAnsi="Arial" w:cs="Arial"/>
      <w:sz w:val="22"/>
      <w:szCs w:val="22"/>
    </w:rPr>
  </w:style>
  <w:style w:type="paragraph" w:styleId="a8">
    <w:name w:val="header"/>
    <w:basedOn w:val="a"/>
    <w:link w:val="a9"/>
    <w:uiPriority w:val="99"/>
    <w:unhideWhenUsed/>
    <w:rsid w:val="004D3331"/>
    <w:pPr>
      <w:tabs>
        <w:tab w:val="center" w:pos="4677"/>
        <w:tab w:val="right" w:pos="9355"/>
      </w:tabs>
    </w:pPr>
  </w:style>
  <w:style w:type="character" w:customStyle="1" w:styleId="a9">
    <w:name w:val="Верхний колонтитул Знак"/>
    <w:basedOn w:val="a0"/>
    <w:link w:val="a8"/>
    <w:uiPriority w:val="99"/>
    <w:rsid w:val="004D3331"/>
    <w:rPr>
      <w:color w:val="000000"/>
    </w:rPr>
  </w:style>
  <w:style w:type="paragraph" w:styleId="aa">
    <w:name w:val="footer"/>
    <w:basedOn w:val="a"/>
    <w:link w:val="ab"/>
    <w:uiPriority w:val="99"/>
    <w:unhideWhenUsed/>
    <w:rsid w:val="004D3331"/>
    <w:pPr>
      <w:tabs>
        <w:tab w:val="center" w:pos="4677"/>
        <w:tab w:val="right" w:pos="9355"/>
      </w:tabs>
    </w:pPr>
  </w:style>
  <w:style w:type="character" w:customStyle="1" w:styleId="ab">
    <w:name w:val="Нижний колонтитул Знак"/>
    <w:basedOn w:val="a0"/>
    <w:link w:val="aa"/>
    <w:uiPriority w:val="99"/>
    <w:rsid w:val="004D3331"/>
    <w:rPr>
      <w:color w:val="000000"/>
    </w:rPr>
  </w:style>
  <w:style w:type="paragraph" w:styleId="ac">
    <w:name w:val="Balloon Text"/>
    <w:basedOn w:val="a"/>
    <w:link w:val="ad"/>
    <w:uiPriority w:val="99"/>
    <w:semiHidden/>
    <w:unhideWhenUsed/>
    <w:rsid w:val="00DD7852"/>
    <w:rPr>
      <w:rFonts w:ascii="Segoe UI" w:hAnsi="Segoe UI" w:cs="Segoe UI"/>
      <w:sz w:val="18"/>
      <w:szCs w:val="18"/>
    </w:rPr>
  </w:style>
  <w:style w:type="character" w:customStyle="1" w:styleId="ad">
    <w:name w:val="Текст выноски Знак"/>
    <w:basedOn w:val="a0"/>
    <w:link w:val="ac"/>
    <w:uiPriority w:val="99"/>
    <w:semiHidden/>
    <w:rsid w:val="00DD785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oshkin.an@karelia.tgc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3074</Words>
  <Characters>17523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Челейчук</dc:creator>
  <cp:lastModifiedBy>Савельева Мария Юрьевна</cp:lastModifiedBy>
  <cp:revision>15</cp:revision>
  <cp:lastPrinted>2015-10-29T12:57:00Z</cp:lastPrinted>
  <dcterms:created xsi:type="dcterms:W3CDTF">2015-09-17T07:32:00Z</dcterms:created>
  <dcterms:modified xsi:type="dcterms:W3CDTF">2015-10-29T12:59:00Z</dcterms:modified>
</cp:coreProperties>
</file>